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FF5" w:rsidRPr="004328EC" w:rsidRDefault="002B1FF5" w:rsidP="002B1FF5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4444365</wp:posOffset>
                </wp:positionH>
                <wp:positionV relativeFrom="paragraph">
                  <wp:posOffset>-330835</wp:posOffset>
                </wp:positionV>
                <wp:extent cx="1353185" cy="1118235"/>
                <wp:effectExtent l="0" t="2540" r="3175" b="31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3185" cy="1118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B1FF5" w:rsidRDefault="002B1FF5" w:rsidP="002B1FF5"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49.95pt;margin-top:-26.05pt;width:106.55pt;height:88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" stroked="f">
                <v:textbox>
                  <w:txbxContent>
                    <w:p w:rsidR="002B1FF5" w:rsidRDefault="002B1FF5" w:rsidP="002B1FF5"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4328EC">
        <w:rPr>
          <w:rFonts w:ascii="TH SarabunIT๙" w:hAnsi="TH SarabunIT๙" w:cs="TH SarabunIT๙"/>
          <w:sz w:val="32"/>
          <w:szCs w:val="32"/>
        </w:rPr>
        <w:pict>
          <v:shape id="_x0000_s1030" type="#_x0000_t75" style="position:absolute;margin-left:181.5pt;margin-top:-10.5pt;width:90pt;height:99pt;z-index:251659264;visibility:visible;mso-wrap-edited:f;mso-position-horizontal-relative:text;mso-position-vertical-relative:text">
            <v:imagedata r:id="rId7" o:title=""/>
          </v:shape>
          <o:OLEObject Type="Embed" ProgID="Word.Picture.8" ShapeID="_x0000_s1030" DrawAspect="Content" ObjectID="_1515492551" r:id="rId8"/>
        </w:pict>
      </w:r>
    </w:p>
    <w:p w:rsidR="002B1FF5" w:rsidRPr="004328EC" w:rsidRDefault="002B1FF5" w:rsidP="002B1FF5">
      <w:pPr>
        <w:rPr>
          <w:rFonts w:ascii="TH SarabunIT๙" w:hAnsi="TH SarabunIT๙" w:cs="TH SarabunIT๙"/>
          <w:sz w:val="32"/>
          <w:szCs w:val="32"/>
        </w:rPr>
      </w:pPr>
    </w:p>
    <w:p w:rsidR="002B1FF5" w:rsidRPr="004328EC" w:rsidRDefault="002B1FF5" w:rsidP="002B1FF5">
      <w:pPr>
        <w:rPr>
          <w:rFonts w:ascii="TH SarabunIT๙" w:hAnsi="TH SarabunIT๙" w:cs="TH SarabunIT๙"/>
          <w:sz w:val="32"/>
          <w:szCs w:val="32"/>
        </w:rPr>
      </w:pPr>
    </w:p>
    <w:p w:rsidR="002B1FF5" w:rsidRPr="004328EC" w:rsidRDefault="002B1FF5" w:rsidP="002B1FF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B1FF5" w:rsidRDefault="002B1FF5" w:rsidP="002B1FF5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2B1FF5" w:rsidRPr="004328EC" w:rsidRDefault="002B1FF5" w:rsidP="002B1FF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328E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ประกาศองค์การบริหารส่วนตำบลท่าซอม </w:t>
      </w:r>
    </w:p>
    <w:p w:rsidR="002B1FF5" w:rsidRDefault="002B1FF5" w:rsidP="002B1FF5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4328E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รายงานแสดงผลการปฏิบัติงานตามนโยบายที่ได้แถลงไว้ต่อ</w:t>
      </w:r>
    </w:p>
    <w:p w:rsidR="002B1FF5" w:rsidRPr="004328EC" w:rsidRDefault="002B1FF5" w:rsidP="002B1FF5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สภาองค์การบริหารส่วนตำบลท่าซอม  ประจำปี พ.ศ.๒๕๕๘ </w:t>
      </w:r>
      <w:r w:rsidRPr="004328EC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2B1FF5" w:rsidRPr="004328EC" w:rsidRDefault="002B1FF5" w:rsidP="002B1FF5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---------------------------------------------</w:t>
      </w:r>
    </w:p>
    <w:p w:rsidR="002B1FF5" w:rsidRDefault="002B1FF5" w:rsidP="002B1FF5">
      <w:pPr>
        <w:pStyle w:val="21"/>
        <w:spacing w:before="2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อาศัยอำนาจตามพระราชบัญญัติสภาตำบลและองค์การบริหารส่วนตำบล พ.ศ.๒๕๓๗ แก้ไขเพิ่มเติมถึง ฉบับที่ ๖ พ.ศ.๒๕๕๒  มาตรา ๕๘ /๕ ให้นายกองค์การบริหารส่วนตำบลจัดทำรายงานแสดงผลการ</w:t>
      </w:r>
      <w:r w:rsidRPr="003C5803">
        <w:rPr>
          <w:rFonts w:ascii="TH SarabunIT๙" w:hAnsi="TH SarabunIT๙" w:cs="TH SarabunIT๙" w:hint="cs"/>
          <w:spacing w:val="8"/>
          <w:cs/>
        </w:rPr>
        <w:t>ปฏิบัติงานตามนโยบายที่ได้แถลงไว้ต่อสภาองค์การบริหารส่วนตำบลเป็นประจำทุกปี คำแถลงนโยบายของ</w:t>
      </w:r>
      <w:r w:rsidRPr="003C5803">
        <w:rPr>
          <w:rFonts w:ascii="TH SarabunIT๙" w:hAnsi="TH SarabunIT๙" w:cs="TH SarabunIT๙" w:hint="cs"/>
          <w:spacing w:val="6"/>
          <w:cs/>
        </w:rPr>
        <w:t>นายกองค์การบริหารส่วนตำบลและรายงานแสดงผลการปฏิบัติงานตามนโยบาย</w:t>
      </w:r>
      <w:r>
        <w:rPr>
          <w:rFonts w:ascii="TH SarabunIT๙" w:hAnsi="TH SarabunIT๙" w:cs="TH SarabunIT๙" w:hint="cs"/>
          <w:spacing w:val="6"/>
          <w:cs/>
        </w:rPr>
        <w:t xml:space="preserve"> ให้ประกาศไว้โดยเปิดเผย  ณ </w:t>
      </w:r>
      <w:r w:rsidRPr="003C5803">
        <w:rPr>
          <w:rFonts w:ascii="TH SarabunIT๙" w:hAnsi="TH SarabunIT๙" w:cs="TH SarabunIT๙" w:hint="cs"/>
          <w:spacing w:val="6"/>
          <w:cs/>
        </w:rPr>
        <w:t>ที่</w:t>
      </w:r>
      <w:r>
        <w:rPr>
          <w:rFonts w:ascii="TH SarabunIT๙" w:hAnsi="TH SarabunIT๙" w:cs="TH SarabunIT๙" w:hint="cs"/>
          <w:cs/>
        </w:rPr>
        <w:t xml:space="preserve">ทำการองค์การบริหารส่วนตำบล </w:t>
      </w:r>
    </w:p>
    <w:p w:rsidR="002B1FF5" w:rsidRPr="004328EC" w:rsidRDefault="002B1FF5" w:rsidP="002B1FF5">
      <w:pPr>
        <w:pStyle w:val="21"/>
        <w:spacing w:before="240"/>
        <w:jc w:val="thaiDistribute"/>
        <w:rPr>
          <w:rFonts w:ascii="TH SarabunIT๙" w:hAnsi="TH SarabunIT๙" w:cs="TH SarabunIT๙"/>
          <w:spacing w:val="-4"/>
        </w:rPr>
      </w:pPr>
      <w:r>
        <w:rPr>
          <w:rFonts w:ascii="TH SarabunIT๙" w:hAnsi="TH SarabunIT๙" w:cs="TH SarabunIT๙" w:hint="cs"/>
          <w:cs/>
        </w:rPr>
        <w:t xml:space="preserve">เพื่อปฏิบัติให้เป็นไปตามพระราชบัญญัติดังกล่าว จึงขอประกาศรายงานแสดงผลการปฏิบัติงานตามนโยบายที่ได้แถลงไว้ต่อสภาองค์การบริหารส่วนตำบลท่าซอม ประจำปี พ.ศ.๒๕๕๘  รายละเอียดปรากฏตามเอกสารที่แนบมาพร้อมนี้   </w:t>
      </w:r>
    </w:p>
    <w:p w:rsidR="002B1FF5" w:rsidRDefault="002B1FF5" w:rsidP="002B1FF5">
      <w:pPr>
        <w:pStyle w:val="21"/>
        <w:jc w:val="thaiDistribute"/>
        <w:rPr>
          <w:rFonts w:ascii="TH SarabunIT๙" w:hAnsi="TH SarabunIT๙" w:cs="TH SarabunIT๙" w:hint="cs"/>
        </w:rPr>
      </w:pPr>
    </w:p>
    <w:p w:rsidR="002B1FF5" w:rsidRPr="004328EC" w:rsidRDefault="002B1FF5" w:rsidP="002B1FF5">
      <w:pPr>
        <w:pStyle w:val="21"/>
        <w:ind w:left="720" w:firstLine="720"/>
        <w:jc w:val="thaiDistribute"/>
        <w:rPr>
          <w:rFonts w:ascii="TH SarabunIT๙" w:hAnsi="TH SarabunIT๙" w:cs="TH SarabunIT๙"/>
          <w:cs/>
        </w:rPr>
      </w:pPr>
      <w:r w:rsidRPr="004328EC">
        <w:rPr>
          <w:rFonts w:ascii="TH SarabunIT๙" w:hAnsi="TH SarabunIT๙" w:cs="TH SarabunIT๙"/>
          <w:cs/>
        </w:rPr>
        <w:t>จึงประกาศมาเพื่อทราบโดยทั่วกัน</w:t>
      </w:r>
    </w:p>
    <w:p w:rsidR="002B1FF5" w:rsidRDefault="002B1FF5" w:rsidP="002B1FF5">
      <w:pPr>
        <w:pStyle w:val="21"/>
        <w:jc w:val="thaiDistribute"/>
        <w:rPr>
          <w:rFonts w:ascii="TH SarabunIT๙" w:hAnsi="TH SarabunIT๙" w:cs="TH SarabunIT๙" w:hint="cs"/>
        </w:rPr>
      </w:pPr>
      <w:r w:rsidRPr="004328EC">
        <w:rPr>
          <w:rFonts w:ascii="TH SarabunIT๙" w:hAnsi="TH SarabunIT๙" w:cs="TH SarabunIT๙"/>
          <w:cs/>
        </w:rPr>
        <w:tab/>
      </w:r>
      <w:r w:rsidRPr="004328EC">
        <w:rPr>
          <w:rFonts w:ascii="TH SarabunIT๙" w:hAnsi="TH SarabunIT๙" w:cs="TH SarabunIT๙"/>
        </w:rPr>
        <w:t xml:space="preserve"> 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2B1FF5" w:rsidRPr="004328EC" w:rsidRDefault="002B1FF5" w:rsidP="002B1FF5">
      <w:pPr>
        <w:pStyle w:val="21"/>
        <w:ind w:left="2160" w:firstLine="720"/>
        <w:jc w:val="thaiDistribute"/>
        <w:rPr>
          <w:rFonts w:ascii="TH SarabunIT๙" w:hAnsi="TH SarabunIT๙" w:cs="TH SarabunIT๙"/>
          <w:cs/>
        </w:rPr>
      </w:pPr>
      <w:r w:rsidRPr="004328EC">
        <w:rPr>
          <w:rFonts w:ascii="TH SarabunIT๙" w:hAnsi="TH SarabunIT๙" w:cs="TH SarabunIT๙"/>
          <w:cs/>
        </w:rPr>
        <w:t xml:space="preserve">ประกาศ  ณ  วันที่    </w:t>
      </w:r>
      <w:r>
        <w:rPr>
          <w:rFonts w:ascii="TH SarabunIT๙" w:hAnsi="TH SarabunIT๙" w:cs="TH SarabunIT๙" w:hint="cs"/>
          <w:cs/>
        </w:rPr>
        <w:t>๒๘</w:t>
      </w:r>
      <w:r w:rsidRPr="004328EC">
        <w:rPr>
          <w:rFonts w:ascii="TH SarabunIT๙" w:hAnsi="TH SarabunIT๙" w:cs="TH SarabunIT๙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>มกราคม</w:t>
      </w:r>
      <w:r>
        <w:rPr>
          <w:rFonts w:ascii="TH SarabunIT๙" w:hAnsi="TH SarabunIT๙" w:cs="TH SarabunIT๙"/>
          <w:cs/>
        </w:rPr>
        <w:t xml:space="preserve">  พ.ศ.255</w:t>
      </w:r>
      <w:r>
        <w:rPr>
          <w:rFonts w:ascii="TH SarabunIT๙" w:hAnsi="TH SarabunIT๙" w:cs="TH SarabunIT๙" w:hint="cs"/>
          <w:cs/>
        </w:rPr>
        <w:t>๙</w:t>
      </w:r>
    </w:p>
    <w:p w:rsidR="002B1FF5" w:rsidRPr="004328EC" w:rsidRDefault="002B1FF5" w:rsidP="002B1FF5">
      <w:pPr>
        <w:pStyle w:val="21"/>
        <w:jc w:val="thaiDistribute"/>
        <w:rPr>
          <w:rFonts w:ascii="TH SarabunIT๙" w:hAnsi="TH SarabunIT๙" w:cs="TH SarabunIT๙"/>
        </w:rPr>
      </w:pPr>
    </w:p>
    <w:p w:rsidR="002B1FF5" w:rsidRDefault="002B1FF5" w:rsidP="002B1FF5">
      <w:pPr>
        <w:pStyle w:val="21"/>
        <w:jc w:val="thaiDistribute"/>
        <w:rPr>
          <w:rFonts w:ascii="TH SarabunIT๙" w:hAnsi="TH SarabunIT๙" w:cs="TH SarabunIT๙" w:hint="cs"/>
        </w:rPr>
      </w:pPr>
      <w:r w:rsidRPr="004328EC">
        <w:rPr>
          <w:rFonts w:ascii="TH SarabunIT๙" w:hAnsi="TH SarabunIT๙" w:cs="TH SarabunIT๙"/>
          <w:cs/>
        </w:rPr>
        <w:t xml:space="preserve">                   </w:t>
      </w:r>
    </w:p>
    <w:p w:rsidR="002B1FF5" w:rsidRPr="004328EC" w:rsidRDefault="002B1FF5" w:rsidP="002B1FF5">
      <w:pPr>
        <w:pStyle w:val="21"/>
        <w:ind w:left="2880"/>
        <w:jc w:val="thaiDistribute"/>
        <w:rPr>
          <w:rFonts w:ascii="TH SarabunIT๙" w:hAnsi="TH SarabunIT๙" w:cs="TH SarabunIT๙"/>
        </w:rPr>
      </w:pPr>
      <w:r w:rsidRPr="004328EC">
        <w:rPr>
          <w:rFonts w:ascii="TH SarabunIT๙" w:hAnsi="TH SarabunIT๙" w:cs="TH SarabunIT๙"/>
          <w:cs/>
        </w:rPr>
        <w:t>ธรรมนูญ  ดีทองอ่อน</w:t>
      </w:r>
      <w:r>
        <w:rPr>
          <w:rFonts w:ascii="TH SarabunIT๙" w:hAnsi="TH SarabunIT๙" w:cs="TH SarabunIT๙"/>
        </w:rPr>
        <w:t xml:space="preserve"> </w:t>
      </w:r>
    </w:p>
    <w:p w:rsidR="002B1FF5" w:rsidRPr="004328EC" w:rsidRDefault="002B1FF5" w:rsidP="002B1FF5">
      <w:pPr>
        <w:pStyle w:val="21"/>
        <w:jc w:val="center"/>
        <w:rPr>
          <w:rFonts w:ascii="TH SarabunIT๙" w:hAnsi="TH SarabunIT๙" w:cs="TH SarabunIT๙"/>
        </w:rPr>
      </w:pPr>
      <w:r w:rsidRPr="004328EC">
        <w:rPr>
          <w:rFonts w:ascii="TH SarabunIT๙" w:hAnsi="TH SarabunIT๙" w:cs="TH SarabunIT๙"/>
          <w:cs/>
        </w:rPr>
        <w:t>(นายธรรมนูญ  ดีทองอ่อน)</w:t>
      </w:r>
    </w:p>
    <w:p w:rsidR="002B1FF5" w:rsidRPr="004328EC" w:rsidRDefault="002B1FF5" w:rsidP="002B1FF5">
      <w:pPr>
        <w:pStyle w:val="21"/>
        <w:jc w:val="center"/>
        <w:rPr>
          <w:rFonts w:ascii="TH SarabunIT๙" w:hAnsi="TH SarabunIT๙" w:cs="TH SarabunIT๙"/>
        </w:rPr>
      </w:pPr>
      <w:r w:rsidRPr="004328EC">
        <w:rPr>
          <w:rFonts w:ascii="TH SarabunIT๙" w:hAnsi="TH SarabunIT๙" w:cs="TH SarabunIT๙"/>
          <w:cs/>
        </w:rPr>
        <w:t>นายกองค์การบริหารส่วนตำบลท่าซอม</w:t>
      </w:r>
    </w:p>
    <w:p w:rsidR="002B1FF5" w:rsidRPr="004328EC" w:rsidRDefault="002B1FF5" w:rsidP="002B1FF5">
      <w:pPr>
        <w:pStyle w:val="21"/>
        <w:jc w:val="thaiDistribute"/>
        <w:rPr>
          <w:rFonts w:ascii="TH SarabunIT๙" w:hAnsi="TH SarabunIT๙" w:cs="TH SarabunIT๙"/>
        </w:rPr>
      </w:pPr>
    </w:p>
    <w:p w:rsidR="002B1FF5" w:rsidRPr="004328EC" w:rsidRDefault="002B1FF5" w:rsidP="002B1FF5">
      <w:pPr>
        <w:pStyle w:val="21"/>
        <w:jc w:val="thaiDistribute"/>
        <w:rPr>
          <w:rFonts w:ascii="TH SarabunIT๙" w:hAnsi="TH SarabunIT๙" w:cs="TH SarabunIT๙"/>
        </w:rPr>
      </w:pPr>
    </w:p>
    <w:p w:rsidR="002B1FF5" w:rsidRPr="004328EC" w:rsidRDefault="002B1FF5" w:rsidP="002B1FF5">
      <w:pPr>
        <w:pStyle w:val="21"/>
        <w:jc w:val="thaiDistribute"/>
        <w:rPr>
          <w:rFonts w:ascii="TH SarabunIT๙" w:hAnsi="TH SarabunIT๙" w:cs="TH SarabunIT๙"/>
        </w:rPr>
      </w:pPr>
    </w:p>
    <w:p w:rsidR="002B1FF5" w:rsidRPr="004328EC" w:rsidRDefault="002B1FF5" w:rsidP="002B1FF5">
      <w:pPr>
        <w:pStyle w:val="21"/>
        <w:jc w:val="thaiDistribute"/>
        <w:rPr>
          <w:rFonts w:ascii="TH SarabunIT๙" w:hAnsi="TH SarabunIT๙" w:cs="TH SarabunIT๙"/>
        </w:rPr>
      </w:pPr>
    </w:p>
    <w:p w:rsidR="002B1FF5" w:rsidRPr="004328EC" w:rsidRDefault="002B1FF5" w:rsidP="002B1FF5">
      <w:pPr>
        <w:pStyle w:val="21"/>
        <w:jc w:val="thaiDistribute"/>
        <w:rPr>
          <w:rFonts w:ascii="TH SarabunIT๙" w:hAnsi="TH SarabunIT๙" w:cs="TH SarabunIT๙"/>
        </w:rPr>
      </w:pPr>
    </w:p>
    <w:p w:rsidR="002B1FF5" w:rsidRPr="004328EC" w:rsidRDefault="002B1FF5" w:rsidP="002B1FF5">
      <w:pPr>
        <w:rPr>
          <w:rFonts w:ascii="TH SarabunIT๙" w:hAnsi="TH SarabunIT๙" w:cs="TH SarabunIT๙"/>
          <w:sz w:val="32"/>
          <w:szCs w:val="32"/>
        </w:rPr>
      </w:pPr>
    </w:p>
    <w:p w:rsidR="002B1FF5" w:rsidRPr="00AC1FC2" w:rsidRDefault="002B1FF5" w:rsidP="002B1FF5">
      <w:pPr>
        <w:ind w:left="2880" w:firstLine="720"/>
        <w:rPr>
          <w:rFonts w:ascii="TH SarabunPSK" w:hAnsi="TH SarabunPSK" w:cs="TH SarabunPSK" w:hint="cs"/>
          <w:sz w:val="32"/>
          <w:szCs w:val="32"/>
        </w:rPr>
      </w:pPr>
    </w:p>
    <w:p w:rsidR="002B1FF5" w:rsidRDefault="002B1FF5" w:rsidP="002B1FF5">
      <w:pPr>
        <w:rPr>
          <w:rFonts w:ascii="TH SarabunPSK" w:hAnsi="TH SarabunPSK" w:cs="TH SarabunPSK"/>
          <w:sz w:val="32"/>
          <w:szCs w:val="32"/>
        </w:rPr>
      </w:pPr>
    </w:p>
    <w:p w:rsidR="002B1FF5" w:rsidRDefault="002B1FF5" w:rsidP="002B1FF5">
      <w:pPr>
        <w:rPr>
          <w:rFonts w:ascii="TH SarabunPSK" w:hAnsi="TH SarabunPSK" w:cs="TH SarabunPSK"/>
          <w:sz w:val="32"/>
          <w:szCs w:val="32"/>
        </w:rPr>
      </w:pPr>
    </w:p>
    <w:p w:rsidR="002B1FF5" w:rsidRDefault="002B1FF5" w:rsidP="00B547F7">
      <w:pPr>
        <w:pStyle w:val="21"/>
        <w:ind w:firstLine="0"/>
        <w:jc w:val="center"/>
        <w:rPr>
          <w:rFonts w:ascii="TH NiramitIT๙" w:hAnsi="TH NiramitIT๙" w:cs="TH NiramitIT๙"/>
        </w:rPr>
      </w:pPr>
    </w:p>
    <w:p w:rsidR="002B1FF5" w:rsidRDefault="002B1FF5" w:rsidP="00B547F7">
      <w:pPr>
        <w:pStyle w:val="21"/>
        <w:ind w:firstLine="0"/>
        <w:jc w:val="center"/>
        <w:rPr>
          <w:rFonts w:ascii="TH NiramitIT๙" w:hAnsi="TH NiramitIT๙" w:cs="TH NiramitIT๙"/>
        </w:rPr>
      </w:pPr>
    </w:p>
    <w:p w:rsidR="002B1FF5" w:rsidRDefault="002B1FF5" w:rsidP="00B547F7">
      <w:pPr>
        <w:pStyle w:val="21"/>
        <w:ind w:firstLine="0"/>
        <w:jc w:val="center"/>
        <w:rPr>
          <w:rFonts w:ascii="TH NiramitIT๙" w:hAnsi="TH NiramitIT๙" w:cs="TH NiramitIT๙"/>
        </w:rPr>
      </w:pPr>
    </w:p>
    <w:bookmarkStart w:id="0" w:name="_GoBack"/>
    <w:bookmarkEnd w:id="0"/>
    <w:p w:rsidR="007E3BAD" w:rsidRDefault="007E3BAD" w:rsidP="00B547F7">
      <w:pPr>
        <w:pStyle w:val="21"/>
        <w:ind w:firstLine="0"/>
        <w:jc w:val="center"/>
        <w:rPr>
          <w:rFonts w:ascii="TH NiramitIT๙" w:hAnsi="TH NiramitIT๙" w:cs="TH NiramitIT๙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38272" behindDoc="0" locked="0" layoutInCell="1" allowOverlap="1" wp14:anchorId="3DE4124E" wp14:editId="719F12AC">
                <wp:simplePos x="0" y="0"/>
                <wp:positionH relativeFrom="column">
                  <wp:posOffset>-34925</wp:posOffset>
                </wp:positionH>
                <wp:positionV relativeFrom="paragraph">
                  <wp:posOffset>81915</wp:posOffset>
                </wp:positionV>
                <wp:extent cx="5772150" cy="895985"/>
                <wp:effectExtent l="19050" t="19050" r="38100" b="37465"/>
                <wp:wrapSquare wrapText="bothSides"/>
                <wp:docPr id="42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2150" cy="895985"/>
                        </a:xfrm>
                        <a:prstGeom prst="rect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5B9BD5"/>
                                  </a:gs>
                                  <a:gs pos="100000">
                                    <a:srgbClr val="5B9BD5">
                                      <a:gamma/>
                                      <a:tint val="20000"/>
                                      <a:invGamma/>
                                    </a:srgbClr>
                                  </a:gs>
                                </a:gsLst>
                                <a:path path="shape">
                                  <a:fillToRect l="50000" t="50000" r="50000" b="50000"/>
                                </a:path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E2103" w:rsidRPr="009C2DE2" w:rsidRDefault="001E2103" w:rsidP="009C2DE2">
                            <w:pPr>
                              <w:jc w:val="center"/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9C2DE2"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รายงานแสดงผลการปฏิบัติงานตามนโยบายที่ได้แถลงไว้ต่อ</w:t>
                            </w:r>
                          </w:p>
                          <w:p w:rsidR="001E2103" w:rsidRPr="009C2DE2" w:rsidRDefault="001E2103" w:rsidP="009C2DE2">
                            <w:pPr>
                              <w:jc w:val="center"/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9C2DE2"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สภาองค์การบริหารส</w:t>
                            </w:r>
                            <w:r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่วนตำบลท่าซอม  ประจำปี พ.ศ.๒๕๕</w:t>
                            </w:r>
                            <w:r>
                              <w:rPr>
                                <w:rFonts w:ascii="TH SarabunIT๙" w:eastAsia="Times New Roman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๘</w:t>
                            </w:r>
                            <w:r w:rsidRPr="009C2DE2"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:rsidR="001E2103" w:rsidRPr="009C2DE2" w:rsidRDefault="001E2103" w:rsidP="007E3BAD">
                            <w:pPr>
                              <w:pStyle w:val="21"/>
                              <w:ind w:firstLine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9C2DE2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cs/>
                              </w:rPr>
                              <w:t>องค์การบริหารส่วนตำบลท่าซอม  อำเภอหัวไทร  จังหวัดนครศรีธรรมราช</w:t>
                            </w:r>
                            <w:r w:rsidRPr="009C2DE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</w:p>
                          <w:p w:rsidR="001E2103" w:rsidRPr="009C2DE2" w:rsidRDefault="001E2103" w:rsidP="007E3BAD">
                            <w:pPr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2" o:spid="_x0000_s1026" type="#_x0000_t202" style="position:absolute;left:0;text-align:left;margin-left:-2.75pt;margin-top:6.45pt;width:454.5pt;height:70.55pt;z-index:251638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" filled="f" fillcolor="#5b9bd5" strokeweight="4.5pt">
                <v:fill color2="#deebf7" focusposition=".5,.5" focussize="" focus="100%" type="gradientRadial"/>
                <v:stroke linestyle="thickThin"/>
                <v:textbox>
                  <w:txbxContent>
                    <w:p w:rsidR="001E2103" w:rsidRPr="009C2DE2" w:rsidRDefault="001E2103" w:rsidP="009C2DE2">
                      <w:pPr>
                        <w:jc w:val="center"/>
                        <w:rPr>
                          <w:rFonts w:ascii="TH SarabunIT๙" w:eastAsia="Times New Roman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9C2DE2">
                        <w:rPr>
                          <w:rFonts w:ascii="TH SarabunIT๙" w:eastAsia="Times New Roman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รายงานแสดงผลการปฏิบัติงานตามนโยบายที่ได้แถลงไว้ต่อ</w:t>
                      </w:r>
                    </w:p>
                    <w:p w:rsidR="001E2103" w:rsidRPr="009C2DE2" w:rsidRDefault="001E2103" w:rsidP="009C2DE2">
                      <w:pPr>
                        <w:jc w:val="center"/>
                        <w:rPr>
                          <w:rFonts w:ascii="TH SarabunIT๙" w:eastAsia="Times New Roman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9C2DE2">
                        <w:rPr>
                          <w:rFonts w:ascii="TH SarabunIT๙" w:eastAsia="Times New Roman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สภาองค์การบริหารส</w:t>
                      </w:r>
                      <w:r>
                        <w:rPr>
                          <w:rFonts w:ascii="TH SarabunIT๙" w:eastAsia="Times New Roman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่วนตำบลท่าซอม  ประจำปี พ.ศ.๒๕๕</w:t>
                      </w:r>
                      <w:r>
                        <w:rPr>
                          <w:rFonts w:ascii="TH SarabunIT๙" w:eastAsia="Times New Roman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๘</w:t>
                      </w:r>
                      <w:r w:rsidRPr="009C2DE2">
                        <w:rPr>
                          <w:rFonts w:ascii="TH SarabunIT๙" w:eastAsia="Times New Roman" w:hAnsi="TH SarabunIT๙" w:cs="TH SarabunIT๙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</w:p>
                    <w:p w:rsidR="001E2103" w:rsidRPr="009C2DE2" w:rsidRDefault="001E2103" w:rsidP="007E3BAD">
                      <w:pPr>
                        <w:pStyle w:val="21"/>
                        <w:ind w:firstLine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9C2DE2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6"/>
                          <w:szCs w:val="36"/>
                          <w:cs/>
                        </w:rPr>
                        <w:t>องค์การบริหารส่วนตำบลท่าซอม  อำเภอหัวไทร  จังหวัดนครศรีธรรมราช</w:t>
                      </w:r>
                      <w:r w:rsidRPr="009C2DE2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</w:p>
                    <w:p w:rsidR="001E2103" w:rsidRPr="009C2DE2" w:rsidRDefault="001E2103" w:rsidP="007E3BAD">
                      <w:pPr>
                        <w:rPr>
                          <w:rFonts w:ascii="TH SarabunIT๙" w:hAnsi="TH SarabunIT๙" w:cs="TH SarabunIT๙"/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9D4E1D" w:rsidRPr="00CB12FA" w:rsidRDefault="009D4E1D" w:rsidP="007E3BAD">
      <w:pPr>
        <w:pStyle w:val="ab"/>
        <w:rPr>
          <w:rFonts w:ascii="TH SarabunIT๙" w:hAnsi="TH SarabunIT๙" w:cs="TH SarabunIT๙"/>
        </w:rPr>
      </w:pPr>
      <w:r w:rsidRPr="00CB12FA">
        <w:rPr>
          <w:rFonts w:ascii="TH SarabunIT๙" w:hAnsi="TH SarabunIT๙" w:cs="TH SarabunIT๙"/>
          <w:cs/>
        </w:rPr>
        <w:t>ด้วย</w:t>
      </w:r>
      <w:r w:rsidR="00142CAC" w:rsidRPr="00CB12FA">
        <w:rPr>
          <w:rFonts w:ascii="TH SarabunIT๙" w:hAnsi="TH SarabunIT๙" w:cs="TH SarabunIT๙"/>
          <w:cs/>
        </w:rPr>
        <w:t xml:space="preserve">พระราชบัญญัติสภาตำบลและองค์การบริหารส่วนตำบล พ.ศ.๒๕๓๗ แก้ไขเพิ่มเติมถึง ฉบับที่ ๖ พ.ศ.๒๕๕๒  มาตรา ๕๘/๕ วรรคท้าย  “ให้นายกองค์การบริหารส่วนตำบลจัดทำรายงานแสดงผลการปฏิบัติงานตามนโยบายที่ได้แถลงไว้ต่อสภาองค์การบริหารส่วนตำบลเป็นประจำทุกปี คำแถลงนโยบายของนายกองค์การบริหารส่วนตำบลและรายงานแสดงผลการปฏิบัติงานตามนโยบาย ให้ประกาศไว้โดยเปิดเผย ณ  ที่ทำการองค์การบริหารส่วนตำบลด้วย” </w:t>
      </w:r>
      <w:r w:rsidRPr="00CB12FA">
        <w:rPr>
          <w:rFonts w:ascii="TH SarabunIT๙" w:hAnsi="TH SarabunIT๙" w:cs="TH SarabunIT๙"/>
          <w:cs/>
        </w:rPr>
        <w:t xml:space="preserve">และระเบียบกระทรวงมหาดไทยว่าด้วยการจัดทำแผนพัฒนาองค์กรปกครองส่วนท้องถิ่น </w:t>
      </w:r>
      <w:r w:rsidRPr="00CB12FA">
        <w:rPr>
          <w:rFonts w:ascii="TH SarabunIT๙" w:hAnsi="TH SarabunIT๙" w:cs="TH SarabunIT๙"/>
        </w:rPr>
        <w:t xml:space="preserve"> </w:t>
      </w:r>
      <w:r w:rsidRPr="00CB12FA">
        <w:rPr>
          <w:rFonts w:ascii="TH SarabunIT๙" w:hAnsi="TH SarabunIT๙" w:cs="TH SarabunIT๙"/>
          <w:cs/>
        </w:rPr>
        <w:t>พ.ศ.๒๕๔๘  ข้อ ๓๐ (๕)</w:t>
      </w:r>
      <w:r w:rsidRPr="00CB12FA">
        <w:rPr>
          <w:rFonts w:ascii="TH SarabunIT๙" w:hAnsi="TH SarabunIT๙" w:cs="TH SarabunIT๙"/>
        </w:rPr>
        <w:t xml:space="preserve"> </w:t>
      </w:r>
      <w:r w:rsidRPr="00CB12FA">
        <w:rPr>
          <w:rFonts w:ascii="TH SarabunIT๙" w:hAnsi="TH SarabunIT๙" w:cs="TH SarabunIT๙"/>
          <w:cs/>
        </w:rPr>
        <w:t>กำหนดให้ผู้บริหารองค์กรปกครองส่วนท้องถิ่น เสนอผลการติดตามและประเมินผลต่อ สภาท้องถิ่น คณะกรรมการพัฒนาท้องถิ่น</w:t>
      </w:r>
      <w:r w:rsidRPr="00CB12FA">
        <w:rPr>
          <w:rFonts w:ascii="TH SarabunIT๙" w:hAnsi="TH SarabunIT๙" w:cs="TH SarabunIT๙"/>
        </w:rPr>
        <w:t xml:space="preserve"> </w:t>
      </w:r>
      <w:r w:rsidRPr="00CB12FA">
        <w:rPr>
          <w:rFonts w:ascii="TH SarabunIT๙" w:hAnsi="TH SarabunIT๙" w:cs="TH SarabunIT๙"/>
          <w:cs/>
        </w:rPr>
        <w:t>และประกาศผลการติดตามและประเมินผลแผนพัฒนาให้ประชาชนทราบโดยทั่วไปอย่างน้อยปีละหนึ่งครั้ง ภายในเดือนธันวาคมของทุกปี</w:t>
      </w:r>
    </w:p>
    <w:p w:rsidR="009D4E1D" w:rsidRPr="00CB12FA" w:rsidRDefault="009D4E1D" w:rsidP="00953878">
      <w:pPr>
        <w:pStyle w:val="ab"/>
        <w:rPr>
          <w:rFonts w:ascii="TH SarabunIT๙" w:hAnsi="TH SarabunIT๙" w:cs="TH SarabunIT๙"/>
        </w:rPr>
      </w:pPr>
      <w:r w:rsidRPr="00CB12FA">
        <w:rPr>
          <w:rFonts w:ascii="TH SarabunIT๙" w:hAnsi="TH SarabunIT๙" w:cs="TH SarabunIT๙"/>
          <w:spacing w:val="4"/>
          <w:cs/>
        </w:rPr>
        <w:t>ดังนั้นเพื่อปฏิบัติให้เป็นไปตาม</w:t>
      </w:r>
      <w:r w:rsidR="00953878" w:rsidRPr="00CB12FA">
        <w:rPr>
          <w:rFonts w:ascii="TH SarabunIT๙" w:hAnsi="TH SarabunIT๙" w:cs="TH SarabunIT๙"/>
          <w:spacing w:val="4"/>
          <w:cs/>
        </w:rPr>
        <w:t>พระราชบัญญัติสภาตำบลและองค์การบริหารส่วนตำบล พ.ศ.</w:t>
      </w:r>
      <w:r w:rsidR="00953878" w:rsidRPr="00CB12FA">
        <w:rPr>
          <w:rFonts w:ascii="TH SarabunIT๙" w:hAnsi="TH SarabunIT๙" w:cs="TH SarabunIT๙"/>
          <w:cs/>
        </w:rPr>
        <w:t xml:space="preserve">๒๕๓๗ แก้ไขเพิ่มเติมถึง ฉบับที่ ๖ พ.ศ.๒๕๕๒  มาตรา ๕๘/๕ วรรคท้าย </w:t>
      </w:r>
      <w:r w:rsidRPr="00CB12FA">
        <w:rPr>
          <w:rFonts w:ascii="TH SarabunIT๙" w:hAnsi="TH SarabunIT๙" w:cs="TH SarabunIT๙"/>
          <w:cs/>
        </w:rPr>
        <w:t>และตามระเบียบกระทรวงมหาดไทยว่าด้วยการจัดทำแผนพัฒนาองค์กรปกครองส่วนท้องถิ่น พ.ศ.  ๒๕๔๘  ข้อ ๓๐ (๕)</w:t>
      </w:r>
      <w:r w:rsidRPr="00CB12FA">
        <w:rPr>
          <w:rFonts w:ascii="TH SarabunIT๙" w:hAnsi="TH SarabunIT๙" w:cs="TH SarabunIT๙"/>
        </w:rPr>
        <w:t xml:space="preserve"> </w:t>
      </w:r>
      <w:r w:rsidR="00953878" w:rsidRPr="00CB12FA">
        <w:rPr>
          <w:rFonts w:ascii="TH SarabunIT๙" w:hAnsi="TH SarabunIT๙" w:cs="TH SarabunIT๙"/>
          <w:cs/>
        </w:rPr>
        <w:t>องค์การบริหารส่วนตำบลท่าซอม</w:t>
      </w:r>
      <w:r w:rsidRPr="00CB12FA">
        <w:rPr>
          <w:rFonts w:ascii="TH SarabunIT๙" w:hAnsi="TH SarabunIT๙" w:cs="TH SarabunIT๙"/>
          <w:cs/>
        </w:rPr>
        <w:t xml:space="preserve"> จึงขอประกาศผลการดำเนินงานการจัดทำงบประมาณ การใช้จ่าย และผลการดำเนินงาน</w:t>
      </w:r>
      <w:r w:rsidR="000011A0" w:rsidRPr="00CB12FA">
        <w:rPr>
          <w:rFonts w:ascii="TH SarabunIT๙" w:hAnsi="TH SarabunIT๙" w:cs="TH SarabunIT๙"/>
          <w:cs/>
        </w:rPr>
        <w:t>ตามนโยบายที่ได้แถลงไว้ต่อสภาองค์การบริหารส่วนตำบลท่าซอม</w:t>
      </w:r>
      <w:r w:rsidRPr="00CB12FA">
        <w:rPr>
          <w:rFonts w:ascii="TH SarabunIT๙" w:hAnsi="TH SarabunIT๙" w:cs="TH SarabunIT๙"/>
          <w:cs/>
        </w:rPr>
        <w:t xml:space="preserve"> รวมทั้งการติดตามและประเมินผลแผนพัฒนาท้องถิ่น</w:t>
      </w:r>
      <w:r w:rsidRPr="00CB12FA">
        <w:rPr>
          <w:rFonts w:ascii="TH SarabunIT๙" w:hAnsi="TH SarabunIT๙" w:cs="TH SarabunIT๙"/>
        </w:rPr>
        <w:t xml:space="preserve"> </w:t>
      </w:r>
      <w:r w:rsidRPr="00CB12FA">
        <w:rPr>
          <w:rFonts w:ascii="TH SarabunIT๙" w:hAnsi="TH SarabunIT๙" w:cs="TH SarabunIT๙"/>
          <w:cs/>
        </w:rPr>
        <w:t>ในรอบปีงบประมาณ พ.ศ. ๒๕๕</w:t>
      </w:r>
      <w:r w:rsidR="000011A0" w:rsidRPr="00CB12FA">
        <w:rPr>
          <w:rFonts w:ascii="TH SarabunIT๙" w:hAnsi="TH SarabunIT๙" w:cs="TH SarabunIT๙"/>
          <w:cs/>
        </w:rPr>
        <w:t>๘</w:t>
      </w:r>
      <w:r w:rsidRPr="00CB12FA">
        <w:rPr>
          <w:rFonts w:ascii="TH SarabunIT๙" w:hAnsi="TH SarabunIT๙" w:cs="TH SarabunIT๙"/>
        </w:rPr>
        <w:t xml:space="preserve"> </w:t>
      </w:r>
      <w:r w:rsidRPr="00CB12FA">
        <w:rPr>
          <w:rFonts w:ascii="TH SarabunIT๙" w:hAnsi="TH SarabunIT๙" w:cs="TH SarabunIT๙"/>
          <w:cs/>
        </w:rPr>
        <w:t>เพื่อให้ประชาชนได้มีส่วนร่วมในการตรวจสอบและกำกับการบริหารจัดการองค์การบริหารส่วนตำบล</w:t>
      </w:r>
      <w:r w:rsidR="00953878" w:rsidRPr="00CB12FA">
        <w:rPr>
          <w:rFonts w:ascii="TH SarabunIT๙" w:hAnsi="TH SarabunIT๙" w:cs="TH SarabunIT๙"/>
          <w:cs/>
        </w:rPr>
        <w:t>ท่าซอม</w:t>
      </w:r>
      <w:r w:rsidRPr="00CB12FA">
        <w:rPr>
          <w:rFonts w:ascii="TH SarabunIT๙" w:hAnsi="TH SarabunIT๙" w:cs="TH SarabunIT๙"/>
        </w:rPr>
        <w:t xml:space="preserve"> </w:t>
      </w:r>
      <w:r w:rsidRPr="00CB12FA">
        <w:rPr>
          <w:rFonts w:ascii="TH SarabunIT๙" w:hAnsi="TH SarabunIT๙" w:cs="TH SarabunIT๙"/>
          <w:cs/>
        </w:rPr>
        <w:t xml:space="preserve"> ดังนี้</w:t>
      </w:r>
    </w:p>
    <w:p w:rsidR="007E3BAD" w:rsidRPr="00CB12FA" w:rsidRDefault="007E3BAD" w:rsidP="007E3BAD">
      <w:pPr>
        <w:spacing w:before="24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B12FA">
        <w:rPr>
          <w:rFonts w:ascii="TH SarabunIT๙" w:hAnsi="TH SarabunIT๙" w:cs="TH SarabunIT๙"/>
          <w:sz w:val="32"/>
          <w:szCs w:val="32"/>
        </w:rPr>
        <w:sym w:font="Wingdings" w:char="F0C4"/>
      </w:r>
      <w:r w:rsidRPr="00CB12F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B12FA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</w:t>
      </w:r>
      <w:r w:rsidRPr="00CB12F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B12FA" w:rsidRPr="00CB12FA" w:rsidRDefault="00CB12FA" w:rsidP="00CB12FA">
      <w:pPr>
        <w:spacing w:line="264" w:lineRule="auto"/>
        <w:jc w:val="center"/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</w:rPr>
      </w:pPr>
      <w:proofErr w:type="gramStart"/>
      <w:r w:rsidRPr="00CB12FA"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</w:rPr>
        <w:t xml:space="preserve">“ </w:t>
      </w:r>
      <w:r w:rsidRPr="00CB12FA"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  <w:cs/>
        </w:rPr>
        <w:t>ระบบสาธารณูปโภคได้มาตรฐาน</w:t>
      </w:r>
      <w:proofErr w:type="gramEnd"/>
      <w:r w:rsidRPr="00CB12FA"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  <w:cs/>
        </w:rPr>
        <w:t xml:space="preserve">  ส่งเสริมพัฒนาด้านเศรษฐกิจ </w:t>
      </w:r>
      <w:r w:rsidRPr="00CB12FA"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</w:rPr>
        <w:t xml:space="preserve"> </w:t>
      </w:r>
      <w:r w:rsidRPr="00CB12FA"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  <w:cs/>
        </w:rPr>
        <w:t xml:space="preserve">คุณภาพชีวิต                  </w:t>
      </w:r>
      <w:r>
        <w:rPr>
          <w:rFonts w:ascii="TH SarabunIT๙" w:eastAsia="Times New Roman" w:hAnsi="TH SarabunIT๙" w:cs="TH SarabunIT๙" w:hint="cs"/>
          <w:b/>
          <w:bCs/>
          <w:i/>
          <w:iCs/>
          <w:sz w:val="32"/>
          <w:szCs w:val="32"/>
          <w:cs/>
        </w:rPr>
        <w:t xml:space="preserve">         </w:t>
      </w:r>
      <w:r w:rsidRPr="00CB12FA"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  <w:cs/>
        </w:rPr>
        <w:t xml:space="preserve">การกีฬา  การศึกษา  ศาสนา  ประเพณี  วัฒนธรรมและการท่องเที่ยว สร้างชุมชนเข้มแข็ง  </w:t>
      </w:r>
      <w:r>
        <w:rPr>
          <w:rFonts w:ascii="TH SarabunIT๙" w:eastAsia="Times New Roman" w:hAnsi="TH SarabunIT๙" w:cs="TH SarabunIT๙" w:hint="cs"/>
          <w:b/>
          <w:bCs/>
          <w:i/>
          <w:iCs/>
          <w:sz w:val="32"/>
          <w:szCs w:val="32"/>
          <w:cs/>
        </w:rPr>
        <w:t xml:space="preserve">        </w:t>
      </w:r>
      <w:r w:rsidRPr="00CB12FA"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  <w:cs/>
        </w:rPr>
        <w:t xml:space="preserve"> เทคโนโลยีก้าวไกล   ปลอดภัยยาเสพติด</w:t>
      </w:r>
      <w:r w:rsidRPr="00CB12FA"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</w:rPr>
        <w:t>”</w:t>
      </w:r>
    </w:p>
    <w:p w:rsidR="00CB12FA" w:rsidRPr="00CB12FA" w:rsidRDefault="00CB12FA" w:rsidP="00CB12FA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CB12FA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CB12FA">
        <w:rPr>
          <w:rFonts w:ascii="TH SarabunIT๙" w:hAnsi="TH SarabunIT๙" w:cs="TH SarabunIT๙"/>
          <w:sz w:val="32"/>
          <w:szCs w:val="32"/>
          <w:cs/>
        </w:rPr>
        <w:tab/>
      </w:r>
      <w:r w:rsidRPr="00CB12FA">
        <w:rPr>
          <w:rFonts w:ascii="TH SarabunIT๙" w:hAnsi="TH SarabunIT๙" w:cs="TH SarabunIT๙"/>
          <w:sz w:val="32"/>
          <w:szCs w:val="32"/>
          <w:cs/>
        </w:rPr>
        <w:tab/>
      </w:r>
      <w:r w:rsidRPr="00CB12FA">
        <w:rPr>
          <w:rFonts w:ascii="TH SarabunIT๙" w:hAnsi="TH SarabunIT๙" w:cs="TH SarabunIT๙"/>
          <w:sz w:val="32"/>
          <w:szCs w:val="32"/>
        </w:rPr>
        <w:sym w:font="Wingdings" w:char="F0C4"/>
      </w:r>
      <w:r w:rsidRPr="00CB12FA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CB12FA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CB12FA">
        <w:rPr>
          <w:rFonts w:ascii="TH SarabunIT๙" w:hAnsi="TH SarabunIT๙" w:cs="TH SarabunIT๙"/>
          <w:sz w:val="32"/>
          <w:szCs w:val="32"/>
          <w:cs/>
        </w:rPr>
        <w:t xml:space="preserve">กิจ </w:t>
      </w:r>
    </w:p>
    <w:p w:rsidR="00CB12FA" w:rsidRPr="00CB12FA" w:rsidRDefault="00CB12FA" w:rsidP="00CB12FA">
      <w:pPr>
        <w:numPr>
          <w:ilvl w:val="0"/>
          <w:numId w:val="14"/>
        </w:numPr>
        <w:ind w:left="212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B12FA">
        <w:rPr>
          <w:rFonts w:ascii="TH SarabunIT๙" w:eastAsia="Times New Roman" w:hAnsi="TH SarabunIT๙" w:cs="TH SarabunIT๙"/>
          <w:sz w:val="32"/>
          <w:szCs w:val="32"/>
          <w:cs/>
        </w:rPr>
        <w:t xml:space="preserve">พัฒนาระบบสาธารณูปโภคและสาธารณูปการที่มีประสิทธิภาพตามความต้องการของประชาชน </w:t>
      </w:r>
    </w:p>
    <w:p w:rsidR="00CB12FA" w:rsidRPr="00CB12FA" w:rsidRDefault="00CB12FA" w:rsidP="00CB12FA">
      <w:pPr>
        <w:numPr>
          <w:ilvl w:val="0"/>
          <w:numId w:val="14"/>
        </w:numPr>
        <w:ind w:left="212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B12FA">
        <w:rPr>
          <w:rFonts w:ascii="TH SarabunIT๙" w:eastAsia="Times New Roman" w:hAnsi="TH SarabunIT๙" w:cs="TH SarabunIT๙"/>
          <w:sz w:val="32"/>
          <w:szCs w:val="32"/>
          <w:cs/>
        </w:rPr>
        <w:t xml:space="preserve">พัฒนาแหล่งน้ำให้ได้มาตรฐาน </w:t>
      </w:r>
    </w:p>
    <w:p w:rsidR="00CB12FA" w:rsidRPr="00CB12FA" w:rsidRDefault="00CB12FA" w:rsidP="00CB12FA">
      <w:pPr>
        <w:numPr>
          <w:ilvl w:val="0"/>
          <w:numId w:val="14"/>
        </w:numPr>
        <w:ind w:left="212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B12FA">
        <w:rPr>
          <w:rFonts w:ascii="TH SarabunIT๙" w:eastAsia="Times New Roman" w:hAnsi="TH SarabunIT๙" w:cs="TH SarabunIT๙"/>
          <w:sz w:val="32"/>
          <w:szCs w:val="32"/>
          <w:cs/>
        </w:rPr>
        <w:t>เสริมสร้างอาชีพ พัฒนาคุณภาพชีวิตและวิสาหกิจชุมชน</w:t>
      </w:r>
    </w:p>
    <w:p w:rsidR="00CB12FA" w:rsidRPr="00CB12FA" w:rsidRDefault="00CB12FA" w:rsidP="00CB12FA">
      <w:pPr>
        <w:numPr>
          <w:ilvl w:val="0"/>
          <w:numId w:val="14"/>
        </w:numPr>
        <w:ind w:left="212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B12FA">
        <w:rPr>
          <w:rFonts w:ascii="TH SarabunIT๙" w:eastAsia="Times New Roman" w:hAnsi="TH SarabunIT๙" w:cs="TH SarabunIT๙"/>
          <w:sz w:val="32"/>
          <w:szCs w:val="32"/>
          <w:cs/>
        </w:rPr>
        <w:t>เสริมสร้างความเข้มแข็งของชุมชน ให้ประชาชนมีส่วนร่วมในการตัดสินใจ  การวางแผนพัฒนาและการตรวจสอบ</w:t>
      </w:r>
    </w:p>
    <w:p w:rsidR="00CB12FA" w:rsidRPr="00CB12FA" w:rsidRDefault="00CB12FA" w:rsidP="00CB12FA">
      <w:pPr>
        <w:numPr>
          <w:ilvl w:val="0"/>
          <w:numId w:val="14"/>
        </w:numPr>
        <w:ind w:left="212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B12FA">
        <w:rPr>
          <w:rFonts w:ascii="TH SarabunIT๙" w:eastAsia="Times New Roman" w:hAnsi="TH SarabunIT๙" w:cs="TH SarabunIT๙"/>
          <w:sz w:val="32"/>
          <w:szCs w:val="32"/>
          <w:cs/>
        </w:rPr>
        <w:t>พัฒนาประสิทธิภาพ การเมืองการบริหาร บุคลากรและเทคโนโลยีสารสนเทศ</w:t>
      </w:r>
    </w:p>
    <w:p w:rsidR="00CB12FA" w:rsidRPr="00CB12FA" w:rsidRDefault="00CB12FA" w:rsidP="00CB12FA">
      <w:pPr>
        <w:numPr>
          <w:ilvl w:val="0"/>
          <w:numId w:val="14"/>
        </w:numPr>
        <w:ind w:left="212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B12FA">
        <w:rPr>
          <w:rFonts w:ascii="TH SarabunIT๙" w:eastAsia="Times New Roman" w:hAnsi="TH SarabunIT๙" w:cs="TH SarabunIT๙"/>
          <w:sz w:val="32"/>
          <w:szCs w:val="32"/>
          <w:cs/>
        </w:rPr>
        <w:t xml:space="preserve">ส่งเสริมศิลปวัฒนธรรม ประเพณี  ภูมิปัญญาท้องถิ่นและด้านดนตรี การกีฬาและการท่องเที่ยว </w:t>
      </w:r>
    </w:p>
    <w:p w:rsidR="00CB12FA" w:rsidRPr="00CB12FA" w:rsidRDefault="00CB12FA" w:rsidP="00CB12FA">
      <w:pPr>
        <w:numPr>
          <w:ilvl w:val="0"/>
          <w:numId w:val="14"/>
        </w:numPr>
        <w:ind w:left="212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B12FA">
        <w:rPr>
          <w:rFonts w:ascii="TH SarabunIT๙" w:eastAsia="Times New Roman" w:hAnsi="TH SarabunIT๙" w:cs="TH SarabunIT๙"/>
          <w:sz w:val="32"/>
          <w:szCs w:val="32"/>
          <w:cs/>
        </w:rPr>
        <w:t>ส่งเสริมการจัดตั้งศูนย์การเรียนรู้ชุมชน</w:t>
      </w:r>
    </w:p>
    <w:p w:rsidR="00CB12FA" w:rsidRDefault="00CB12FA" w:rsidP="00CB12FA">
      <w:pPr>
        <w:numPr>
          <w:ilvl w:val="0"/>
          <w:numId w:val="14"/>
        </w:numPr>
        <w:ind w:left="212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B12FA">
        <w:rPr>
          <w:rFonts w:ascii="TH SarabunIT๙" w:eastAsia="Times New Roman" w:hAnsi="TH SarabunIT๙" w:cs="TH SarabunIT๙"/>
          <w:sz w:val="32"/>
          <w:szCs w:val="32"/>
          <w:cs/>
        </w:rPr>
        <w:t xml:space="preserve">ภารกิจตาม พ.ร.บ.กำหนดแผนและขั้นตอนการกระจายอำนาจให้แก่องค์กรปกครองส่วนท้องถิ่น พ.ศ.๒๕๔๒ </w:t>
      </w:r>
    </w:p>
    <w:p w:rsidR="00970D61" w:rsidRDefault="00970D61" w:rsidP="00970D61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CB12FA" w:rsidRDefault="00970D61" w:rsidP="00970D6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 ๒ -</w:t>
      </w:r>
    </w:p>
    <w:p w:rsidR="00970D61" w:rsidRPr="00CB12FA" w:rsidRDefault="00970D61" w:rsidP="00970D6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B12FA" w:rsidRPr="00CB12FA" w:rsidRDefault="00CB12FA" w:rsidP="00970D61">
      <w:pPr>
        <w:pStyle w:val="a9"/>
        <w:spacing w:after="0"/>
        <w:ind w:left="1309" w:firstLine="131"/>
        <w:rPr>
          <w:rFonts w:ascii="TH SarabunIT๙" w:hAnsi="TH SarabunIT๙" w:cs="TH SarabunIT๙"/>
          <w:sz w:val="32"/>
          <w:szCs w:val="32"/>
        </w:rPr>
      </w:pPr>
      <w:r w:rsidRPr="00CB12FA">
        <w:rPr>
          <w:rFonts w:ascii="TH SarabunIT๙" w:hAnsi="TH SarabunIT๙" w:cs="TH SarabunIT๙"/>
          <w:sz w:val="32"/>
          <w:szCs w:val="32"/>
        </w:rPr>
        <w:sym w:font="Wingdings" w:char="F0C4"/>
      </w:r>
      <w:r w:rsidRPr="00CB12FA">
        <w:rPr>
          <w:rFonts w:ascii="TH SarabunIT๙" w:hAnsi="TH SarabunIT๙" w:cs="TH SarabunIT๙"/>
          <w:sz w:val="32"/>
          <w:szCs w:val="32"/>
          <w:cs/>
        </w:rPr>
        <w:t xml:space="preserve"> ยุทธศาสตร์การพัฒนา  </w:t>
      </w:r>
    </w:p>
    <w:p w:rsidR="00CB12FA" w:rsidRPr="00CB12FA" w:rsidRDefault="00CB12FA" w:rsidP="00CB12FA">
      <w:pPr>
        <w:pStyle w:val="a9"/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CB12FA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Pr="00CB12FA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CB12FA">
        <w:rPr>
          <w:rFonts w:ascii="TH SarabunIT๙" w:hAnsi="TH SarabunIT๙" w:cs="TH SarabunIT๙"/>
          <w:sz w:val="32"/>
          <w:szCs w:val="32"/>
          <w:cs/>
        </w:rPr>
        <w:tab/>
        <w:t>๑. ยุทธศาสตร์การพัฒนาด้านแหล่งน้ำ</w:t>
      </w:r>
    </w:p>
    <w:p w:rsidR="00CB12FA" w:rsidRPr="00CB12FA" w:rsidRDefault="00CB12FA" w:rsidP="00CB12FA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 w:rsidRPr="00CB12FA">
        <w:rPr>
          <w:rFonts w:ascii="TH SarabunIT๙" w:hAnsi="TH SarabunIT๙" w:cs="TH SarabunIT๙"/>
          <w:sz w:val="32"/>
          <w:szCs w:val="32"/>
        </w:rPr>
        <w:tab/>
      </w:r>
      <w:r w:rsidRPr="00CB12FA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CB12FA">
        <w:rPr>
          <w:rFonts w:ascii="TH SarabunIT๙" w:hAnsi="TH SarabunIT๙" w:cs="TH SarabunIT๙"/>
          <w:sz w:val="32"/>
          <w:szCs w:val="32"/>
          <w:cs/>
        </w:rPr>
        <w:tab/>
      </w:r>
      <w:r w:rsidRPr="00CB12FA">
        <w:rPr>
          <w:rFonts w:ascii="TH SarabunIT๙" w:hAnsi="TH SarabunIT๙" w:cs="TH SarabunIT๙"/>
          <w:sz w:val="32"/>
          <w:szCs w:val="32"/>
          <w:cs/>
        </w:rPr>
        <w:tab/>
        <w:t>แนวทางการพัฒนาที่ ๑ พัฒนาแหล่งน้ำเพื่อการอุปโภคและบริโภค</w:t>
      </w:r>
    </w:p>
    <w:p w:rsidR="00CB12FA" w:rsidRPr="00CB12FA" w:rsidRDefault="00CB12FA" w:rsidP="00CB12FA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 w:rsidRPr="00CB12FA">
        <w:rPr>
          <w:rFonts w:ascii="TH SarabunIT๙" w:hAnsi="TH SarabunIT๙" w:cs="TH SarabunIT๙"/>
          <w:sz w:val="32"/>
          <w:szCs w:val="32"/>
          <w:cs/>
        </w:rPr>
        <w:tab/>
      </w:r>
      <w:r w:rsidRPr="00CB12FA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CB12FA">
        <w:rPr>
          <w:rFonts w:ascii="TH SarabunIT๙" w:hAnsi="TH SarabunIT๙" w:cs="TH SarabunIT๙"/>
          <w:sz w:val="32"/>
          <w:szCs w:val="32"/>
          <w:cs/>
        </w:rPr>
        <w:tab/>
      </w:r>
      <w:r w:rsidRPr="00CB12FA">
        <w:rPr>
          <w:rFonts w:ascii="TH SarabunIT๙" w:hAnsi="TH SarabunIT๙" w:cs="TH SarabunIT๙"/>
          <w:sz w:val="32"/>
          <w:szCs w:val="32"/>
          <w:cs/>
        </w:rPr>
        <w:tab/>
        <w:t>แนวทางการพัฒนาที่ ๒ พัฒนาแหล่งน้ำเพื่อการเกษตร</w:t>
      </w:r>
    </w:p>
    <w:p w:rsidR="00CB12FA" w:rsidRPr="00CB12FA" w:rsidRDefault="00CB12FA" w:rsidP="00CB12FA">
      <w:pPr>
        <w:pStyle w:val="a9"/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CB12FA">
        <w:rPr>
          <w:rFonts w:ascii="TH SarabunIT๙" w:hAnsi="TH SarabunIT๙" w:cs="TH SarabunIT๙"/>
          <w:sz w:val="32"/>
          <w:szCs w:val="32"/>
          <w:cs/>
        </w:rPr>
        <w:tab/>
      </w:r>
      <w:r w:rsidRPr="00CB12FA">
        <w:rPr>
          <w:rFonts w:ascii="TH SarabunIT๙" w:hAnsi="TH SarabunIT๙" w:cs="TH SarabunIT๙"/>
          <w:sz w:val="32"/>
          <w:szCs w:val="32"/>
        </w:rPr>
        <w:t xml:space="preserve">     </w:t>
      </w:r>
      <w:r w:rsidRPr="00CB12FA">
        <w:rPr>
          <w:rFonts w:ascii="TH SarabunIT๙" w:hAnsi="TH SarabunIT๙" w:cs="TH SarabunIT๙"/>
          <w:sz w:val="32"/>
          <w:szCs w:val="32"/>
        </w:rPr>
        <w:tab/>
      </w:r>
      <w:r w:rsidRPr="00CB12FA">
        <w:rPr>
          <w:rFonts w:ascii="TH SarabunIT๙" w:hAnsi="TH SarabunIT๙" w:cs="TH SarabunIT๙"/>
          <w:sz w:val="32"/>
          <w:szCs w:val="32"/>
        </w:rPr>
        <w:tab/>
      </w:r>
      <w:r w:rsidRPr="00CB12FA">
        <w:rPr>
          <w:rFonts w:ascii="TH SarabunIT๙" w:hAnsi="TH SarabunIT๙" w:cs="TH SarabunIT๙"/>
          <w:sz w:val="32"/>
          <w:szCs w:val="32"/>
          <w:cs/>
        </w:rPr>
        <w:t>๒. ยุทธศาสตร์การพัฒนาด้านคนและสังคม</w:t>
      </w:r>
    </w:p>
    <w:p w:rsidR="00CB12FA" w:rsidRPr="00CB12FA" w:rsidRDefault="00CB12FA" w:rsidP="00CB12FA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 w:rsidRPr="00CB12FA">
        <w:rPr>
          <w:rFonts w:ascii="TH SarabunIT๙" w:hAnsi="TH SarabunIT๙" w:cs="TH SarabunIT๙"/>
          <w:sz w:val="32"/>
          <w:szCs w:val="32"/>
        </w:rPr>
        <w:tab/>
      </w:r>
      <w:r w:rsidRPr="00CB12FA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CB12FA">
        <w:rPr>
          <w:rFonts w:ascii="TH SarabunIT๙" w:hAnsi="TH SarabunIT๙" w:cs="TH SarabunIT๙"/>
          <w:sz w:val="32"/>
          <w:szCs w:val="32"/>
        </w:rPr>
        <w:tab/>
      </w:r>
      <w:r w:rsidRPr="00CB12FA">
        <w:rPr>
          <w:rFonts w:ascii="TH SarabunIT๙" w:hAnsi="TH SarabunIT๙" w:cs="TH SarabunIT๙"/>
          <w:sz w:val="32"/>
          <w:szCs w:val="32"/>
        </w:rPr>
        <w:tab/>
      </w:r>
      <w:r w:rsidRPr="00CB12FA">
        <w:rPr>
          <w:rFonts w:ascii="TH SarabunIT๙" w:hAnsi="TH SarabunIT๙" w:cs="TH SarabunIT๙"/>
          <w:sz w:val="32"/>
          <w:szCs w:val="32"/>
          <w:cs/>
        </w:rPr>
        <w:t>แนวทางการพัฒนาที่ ๑ พัฒนาคุณภาพชีวิตของประชาชน</w:t>
      </w:r>
    </w:p>
    <w:p w:rsidR="00CB12FA" w:rsidRPr="00CB12FA" w:rsidRDefault="00CB12FA" w:rsidP="00CB12FA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 w:rsidRPr="00CB12FA">
        <w:rPr>
          <w:rFonts w:ascii="TH SarabunIT๙" w:hAnsi="TH SarabunIT๙" w:cs="TH SarabunIT๙"/>
          <w:sz w:val="32"/>
          <w:szCs w:val="32"/>
          <w:cs/>
        </w:rPr>
        <w:tab/>
      </w:r>
      <w:r w:rsidRPr="00CB12FA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CB12FA">
        <w:rPr>
          <w:rFonts w:ascii="TH SarabunIT๙" w:hAnsi="TH SarabunIT๙" w:cs="TH SarabunIT๙"/>
          <w:sz w:val="32"/>
          <w:szCs w:val="32"/>
          <w:cs/>
        </w:rPr>
        <w:tab/>
      </w:r>
      <w:r w:rsidRPr="00CB12FA">
        <w:rPr>
          <w:rFonts w:ascii="TH SarabunIT๙" w:hAnsi="TH SarabunIT๙" w:cs="TH SarabunIT๙"/>
          <w:sz w:val="32"/>
          <w:szCs w:val="32"/>
          <w:cs/>
        </w:rPr>
        <w:tab/>
        <w:t>แนวทางการพัฒนาที่ ๒ เสริมสร้างความเข้มแข็งของชุมชน</w:t>
      </w:r>
    </w:p>
    <w:p w:rsidR="00CB12FA" w:rsidRPr="00CB12FA" w:rsidRDefault="00CB12FA" w:rsidP="00CB12FA">
      <w:pPr>
        <w:pStyle w:val="a9"/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CB12FA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CB12FA">
        <w:rPr>
          <w:rFonts w:ascii="TH SarabunIT๙" w:hAnsi="TH SarabunIT๙" w:cs="TH SarabunIT๙"/>
          <w:sz w:val="32"/>
          <w:szCs w:val="32"/>
          <w:cs/>
        </w:rPr>
        <w:tab/>
      </w:r>
      <w:r w:rsidRPr="00CB12FA">
        <w:rPr>
          <w:rFonts w:ascii="TH SarabunIT๙" w:hAnsi="TH SarabunIT๙" w:cs="TH SarabunIT๙"/>
          <w:sz w:val="32"/>
          <w:szCs w:val="32"/>
          <w:cs/>
        </w:rPr>
        <w:tab/>
        <w:t>๓. ยุทธศาสตร์การพัฒนาด้านทรัพยากรธรรมชาติและสิ่งแวดล้อม</w:t>
      </w:r>
    </w:p>
    <w:p w:rsidR="00CB12FA" w:rsidRPr="00CB12FA" w:rsidRDefault="00CB12FA" w:rsidP="00CB12FA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 w:rsidRPr="00CB12FA">
        <w:rPr>
          <w:rFonts w:ascii="TH SarabunIT๙" w:hAnsi="TH SarabunIT๙" w:cs="TH SarabunIT๙"/>
          <w:sz w:val="32"/>
          <w:szCs w:val="32"/>
        </w:rPr>
        <w:tab/>
      </w:r>
      <w:r w:rsidRPr="00CB12FA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CB12FA">
        <w:rPr>
          <w:rFonts w:ascii="TH SarabunIT๙" w:hAnsi="TH SarabunIT๙" w:cs="TH SarabunIT๙"/>
          <w:sz w:val="32"/>
          <w:szCs w:val="32"/>
        </w:rPr>
        <w:tab/>
      </w:r>
      <w:r w:rsidRPr="00CB12FA">
        <w:rPr>
          <w:rFonts w:ascii="TH SarabunIT๙" w:hAnsi="TH SarabunIT๙" w:cs="TH SarabunIT๙"/>
          <w:sz w:val="32"/>
          <w:szCs w:val="32"/>
        </w:rPr>
        <w:tab/>
      </w:r>
      <w:r w:rsidRPr="00CB12FA">
        <w:rPr>
          <w:rFonts w:ascii="TH SarabunIT๙" w:hAnsi="TH SarabunIT๙" w:cs="TH SarabunIT๙"/>
          <w:sz w:val="32"/>
          <w:szCs w:val="32"/>
          <w:cs/>
        </w:rPr>
        <w:t>แนวทางการพัฒนาที่ ๑ พัฒนาบำรุงรักษาสิ่งแวดล้อมและการจัดการทรัพยากรธรรมชาติ</w:t>
      </w:r>
    </w:p>
    <w:p w:rsidR="00CB12FA" w:rsidRPr="00970D61" w:rsidRDefault="00CB12FA" w:rsidP="00CB12FA">
      <w:pPr>
        <w:pStyle w:val="a9"/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970D61">
        <w:rPr>
          <w:rFonts w:ascii="TH SarabunIT๙" w:hAnsi="TH SarabunIT๙" w:cs="TH SarabunIT๙"/>
          <w:sz w:val="32"/>
          <w:szCs w:val="32"/>
          <w:cs/>
        </w:rPr>
        <w:tab/>
      </w:r>
      <w:r w:rsidRPr="00970D61">
        <w:rPr>
          <w:rFonts w:ascii="TH SarabunIT๙" w:hAnsi="TH SarabunIT๙" w:cs="TH SarabunIT๙"/>
          <w:sz w:val="32"/>
          <w:szCs w:val="32"/>
        </w:rPr>
        <w:t xml:space="preserve">    </w:t>
      </w:r>
      <w:r w:rsidRPr="00970D61">
        <w:rPr>
          <w:rFonts w:ascii="TH SarabunIT๙" w:hAnsi="TH SarabunIT๙" w:cs="TH SarabunIT๙"/>
          <w:sz w:val="32"/>
          <w:szCs w:val="32"/>
        </w:rPr>
        <w:tab/>
      </w:r>
      <w:r w:rsidRPr="00970D61">
        <w:rPr>
          <w:rFonts w:ascii="TH SarabunIT๙" w:hAnsi="TH SarabunIT๙" w:cs="TH SarabunIT๙"/>
          <w:sz w:val="32"/>
          <w:szCs w:val="32"/>
        </w:rPr>
        <w:tab/>
      </w:r>
      <w:r w:rsidRPr="00970D61">
        <w:rPr>
          <w:rFonts w:ascii="TH SarabunIT๙" w:hAnsi="TH SarabunIT๙" w:cs="TH SarabunIT๙"/>
          <w:sz w:val="32"/>
          <w:szCs w:val="32"/>
          <w:cs/>
        </w:rPr>
        <w:t>๔. ยุทธศาสตร์การพัฒนาด้านโครงสร้างพื้นฐาน</w:t>
      </w:r>
    </w:p>
    <w:p w:rsidR="00CB12FA" w:rsidRPr="00CB12FA" w:rsidRDefault="00CB12FA" w:rsidP="00CB12FA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 w:rsidRPr="00CB12FA">
        <w:rPr>
          <w:rFonts w:ascii="TH SarabunIT๙" w:hAnsi="TH SarabunIT๙" w:cs="TH SarabunIT๙"/>
          <w:sz w:val="32"/>
          <w:szCs w:val="32"/>
        </w:rPr>
        <w:tab/>
      </w:r>
      <w:r w:rsidRPr="00CB12FA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CB12FA">
        <w:rPr>
          <w:rFonts w:ascii="TH SarabunIT๙" w:hAnsi="TH SarabunIT๙" w:cs="TH SarabunIT๙"/>
          <w:sz w:val="32"/>
          <w:szCs w:val="32"/>
          <w:cs/>
        </w:rPr>
        <w:tab/>
      </w:r>
      <w:r w:rsidRPr="00CB12FA">
        <w:rPr>
          <w:rFonts w:ascii="TH SarabunIT๙" w:hAnsi="TH SarabunIT๙" w:cs="TH SarabunIT๙"/>
          <w:sz w:val="32"/>
          <w:szCs w:val="32"/>
          <w:cs/>
        </w:rPr>
        <w:tab/>
        <w:t>แนวทางการพัฒนาที่ ๑ พัฒนาด้านกายภาพเกี่ยวกับสาธารณูปโภค สาธารณูปการต่างๆ</w:t>
      </w:r>
    </w:p>
    <w:p w:rsidR="00CB12FA" w:rsidRPr="00970D61" w:rsidRDefault="00CB12FA" w:rsidP="00CB12FA">
      <w:pPr>
        <w:pStyle w:val="a9"/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970D61">
        <w:rPr>
          <w:rFonts w:ascii="TH SarabunIT๙" w:hAnsi="TH SarabunIT๙" w:cs="TH SarabunIT๙"/>
          <w:sz w:val="32"/>
          <w:szCs w:val="32"/>
          <w:cs/>
        </w:rPr>
        <w:tab/>
      </w:r>
      <w:r w:rsidRPr="00970D61">
        <w:rPr>
          <w:rFonts w:ascii="TH SarabunIT๙" w:hAnsi="TH SarabunIT๙" w:cs="TH SarabunIT๙"/>
          <w:sz w:val="32"/>
          <w:szCs w:val="32"/>
        </w:rPr>
        <w:t xml:space="preserve">     </w:t>
      </w:r>
      <w:r w:rsidRPr="00970D61">
        <w:rPr>
          <w:rFonts w:ascii="TH SarabunIT๙" w:hAnsi="TH SarabunIT๙" w:cs="TH SarabunIT๙"/>
          <w:sz w:val="32"/>
          <w:szCs w:val="32"/>
          <w:cs/>
        </w:rPr>
        <w:tab/>
      </w:r>
      <w:r w:rsidRPr="00970D61">
        <w:rPr>
          <w:rFonts w:ascii="TH SarabunIT๙" w:hAnsi="TH SarabunIT๙" w:cs="TH SarabunIT๙"/>
          <w:sz w:val="32"/>
          <w:szCs w:val="32"/>
          <w:cs/>
        </w:rPr>
        <w:tab/>
        <w:t>๕. ยุทธศาสตร์การพัฒนาด้านเศรษฐกิจ</w:t>
      </w:r>
    </w:p>
    <w:p w:rsidR="00CB12FA" w:rsidRPr="00CB12FA" w:rsidRDefault="00CB12FA" w:rsidP="00CB12FA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 w:rsidRPr="00CB12FA">
        <w:rPr>
          <w:rFonts w:ascii="TH SarabunIT๙" w:hAnsi="TH SarabunIT๙" w:cs="TH SarabunIT๙"/>
          <w:sz w:val="32"/>
          <w:szCs w:val="32"/>
        </w:rPr>
        <w:tab/>
      </w:r>
      <w:r w:rsidRPr="00CB12FA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CB12FA">
        <w:rPr>
          <w:rFonts w:ascii="TH SarabunIT๙" w:hAnsi="TH SarabunIT๙" w:cs="TH SarabunIT๙"/>
          <w:sz w:val="32"/>
          <w:szCs w:val="32"/>
        </w:rPr>
        <w:tab/>
      </w:r>
      <w:r w:rsidRPr="00CB12FA">
        <w:rPr>
          <w:rFonts w:ascii="TH SarabunIT๙" w:hAnsi="TH SarabunIT๙" w:cs="TH SarabunIT๙"/>
          <w:sz w:val="32"/>
          <w:szCs w:val="32"/>
        </w:rPr>
        <w:tab/>
      </w:r>
      <w:r w:rsidRPr="00CB12FA">
        <w:rPr>
          <w:rFonts w:ascii="TH SarabunIT๙" w:hAnsi="TH SarabunIT๙" w:cs="TH SarabunIT๙"/>
          <w:sz w:val="32"/>
          <w:szCs w:val="32"/>
          <w:cs/>
        </w:rPr>
        <w:t>แนวทางการพัฒนาที่ ๑ พัฒนาและส่งเสริมอาชีพให้แก่ประชาชน</w:t>
      </w:r>
    </w:p>
    <w:p w:rsidR="00CB12FA" w:rsidRPr="00970D61" w:rsidRDefault="00CB12FA" w:rsidP="00CB12FA">
      <w:pPr>
        <w:pStyle w:val="a9"/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970D61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970D61">
        <w:rPr>
          <w:rFonts w:ascii="TH SarabunIT๙" w:hAnsi="TH SarabunIT๙" w:cs="TH SarabunIT๙"/>
          <w:sz w:val="32"/>
          <w:szCs w:val="32"/>
          <w:cs/>
        </w:rPr>
        <w:tab/>
      </w:r>
      <w:r w:rsidRPr="00970D61">
        <w:rPr>
          <w:rFonts w:ascii="TH SarabunIT๙" w:hAnsi="TH SarabunIT๙" w:cs="TH SarabunIT๙"/>
          <w:sz w:val="32"/>
          <w:szCs w:val="32"/>
          <w:cs/>
        </w:rPr>
        <w:tab/>
        <w:t>๖. ยุทธศาสตร์การพัฒนาด้านการเมือง การบริหาร</w:t>
      </w:r>
    </w:p>
    <w:p w:rsidR="00CB12FA" w:rsidRPr="00CB12FA" w:rsidRDefault="00CB12FA" w:rsidP="00CB12FA">
      <w:pPr>
        <w:pStyle w:val="a9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CB12F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CB12FA">
        <w:rPr>
          <w:rFonts w:ascii="TH SarabunIT๙" w:hAnsi="TH SarabunIT๙" w:cs="TH SarabunIT๙"/>
          <w:sz w:val="32"/>
          <w:szCs w:val="32"/>
          <w:cs/>
        </w:rPr>
        <w:tab/>
      </w:r>
      <w:r w:rsidRPr="00CB12FA">
        <w:rPr>
          <w:rFonts w:ascii="TH SarabunIT๙" w:hAnsi="TH SarabunIT๙" w:cs="TH SarabunIT๙"/>
          <w:sz w:val="32"/>
          <w:szCs w:val="32"/>
          <w:cs/>
        </w:rPr>
        <w:tab/>
        <w:t>แนวทางการพัฒนาที่ ๑ พัฒนาความรู้ ความเข้าใจของประชาชนในการมีส่วนร่วมในกิจกรรมทาง  การเมืองตามระบอบประชาธิปไตย</w:t>
      </w:r>
    </w:p>
    <w:p w:rsidR="00CB12FA" w:rsidRPr="00CB12FA" w:rsidRDefault="00CB12FA" w:rsidP="00CB12FA">
      <w:pPr>
        <w:pStyle w:val="a9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CB12F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CB12FA">
        <w:rPr>
          <w:rFonts w:ascii="TH SarabunIT๙" w:hAnsi="TH SarabunIT๙" w:cs="TH SarabunIT๙"/>
          <w:sz w:val="32"/>
          <w:szCs w:val="32"/>
          <w:cs/>
        </w:rPr>
        <w:tab/>
      </w:r>
      <w:r w:rsidRPr="00CB12FA">
        <w:rPr>
          <w:rFonts w:ascii="TH SarabunIT๙" w:hAnsi="TH SarabunIT๙" w:cs="TH SarabunIT๙"/>
          <w:sz w:val="32"/>
          <w:szCs w:val="32"/>
          <w:cs/>
        </w:rPr>
        <w:tab/>
        <w:t xml:space="preserve">แนวทางการพัฒนาที่ ๒ พัฒนาปรับปรุงประสิทธิภาพการบริหารงานของ </w:t>
      </w:r>
      <w:proofErr w:type="spellStart"/>
      <w:r w:rsidRPr="00CB12FA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CB12FA">
        <w:rPr>
          <w:rFonts w:ascii="TH SarabunIT๙" w:hAnsi="TH SarabunIT๙" w:cs="TH SarabunIT๙"/>
          <w:sz w:val="32"/>
          <w:szCs w:val="32"/>
          <w:cs/>
        </w:rPr>
        <w:t>.</w:t>
      </w:r>
    </w:p>
    <w:p w:rsidR="00780D9F" w:rsidRDefault="00780D9F" w:rsidP="007E3BAD">
      <w:pPr>
        <w:pStyle w:val="a9"/>
        <w:spacing w:after="0"/>
        <w:ind w:firstLine="1440"/>
        <w:rPr>
          <w:rFonts w:ascii="TH NiramitIT๙" w:hAnsi="TH NiramitIT๙" w:cs="TH NiramitIT๙"/>
          <w:sz w:val="32"/>
          <w:szCs w:val="32"/>
        </w:rPr>
      </w:pPr>
    </w:p>
    <w:p w:rsidR="00780D9F" w:rsidRDefault="00780D9F" w:rsidP="007E3BAD">
      <w:pPr>
        <w:pStyle w:val="a9"/>
        <w:spacing w:after="0"/>
        <w:ind w:firstLine="1440"/>
        <w:rPr>
          <w:rFonts w:ascii="TH NiramitIT๙" w:hAnsi="TH NiramitIT๙" w:cs="TH NiramitIT๙"/>
          <w:sz w:val="32"/>
          <w:szCs w:val="32"/>
        </w:rPr>
      </w:pPr>
    </w:p>
    <w:p w:rsidR="00780D9F" w:rsidRDefault="00780D9F" w:rsidP="007E3BAD">
      <w:pPr>
        <w:pStyle w:val="a9"/>
        <w:spacing w:after="0"/>
        <w:ind w:firstLine="1440"/>
        <w:rPr>
          <w:rFonts w:ascii="TH NiramitIT๙" w:hAnsi="TH NiramitIT๙" w:cs="TH NiramitIT๙"/>
          <w:sz w:val="32"/>
          <w:szCs w:val="32"/>
        </w:rPr>
      </w:pPr>
    </w:p>
    <w:p w:rsidR="00780D9F" w:rsidRDefault="00780D9F" w:rsidP="007E3BAD">
      <w:pPr>
        <w:pStyle w:val="a9"/>
        <w:spacing w:after="0"/>
        <w:ind w:firstLine="1440"/>
        <w:rPr>
          <w:rFonts w:ascii="TH NiramitIT๙" w:hAnsi="TH NiramitIT๙" w:cs="TH NiramitIT๙"/>
          <w:sz w:val="32"/>
          <w:szCs w:val="32"/>
        </w:rPr>
      </w:pPr>
    </w:p>
    <w:p w:rsidR="00780D9F" w:rsidRDefault="00780D9F" w:rsidP="007E3BAD">
      <w:pPr>
        <w:pStyle w:val="a9"/>
        <w:spacing w:after="0"/>
        <w:ind w:firstLine="1440"/>
        <w:rPr>
          <w:rFonts w:ascii="TH NiramitIT๙" w:hAnsi="TH NiramitIT๙" w:cs="TH NiramitIT๙"/>
          <w:sz w:val="32"/>
          <w:szCs w:val="32"/>
        </w:rPr>
      </w:pPr>
    </w:p>
    <w:p w:rsidR="00970D61" w:rsidRDefault="00970D61" w:rsidP="00F873D7">
      <w:pPr>
        <w:pStyle w:val="a9"/>
        <w:spacing w:after="0"/>
        <w:jc w:val="center"/>
        <w:rPr>
          <w:rFonts w:ascii="TH NiramitIT๙" w:hAnsi="TH NiramitIT๙" w:cs="TH NiramitIT๙"/>
          <w:sz w:val="32"/>
          <w:szCs w:val="32"/>
        </w:rPr>
      </w:pPr>
    </w:p>
    <w:p w:rsidR="00970D61" w:rsidRDefault="00970D61" w:rsidP="00F873D7">
      <w:pPr>
        <w:pStyle w:val="a9"/>
        <w:spacing w:after="0"/>
        <w:jc w:val="center"/>
        <w:rPr>
          <w:rFonts w:ascii="TH NiramitIT๙" w:hAnsi="TH NiramitIT๙" w:cs="TH NiramitIT๙"/>
          <w:sz w:val="32"/>
          <w:szCs w:val="32"/>
        </w:rPr>
      </w:pPr>
    </w:p>
    <w:p w:rsidR="00970D61" w:rsidRDefault="00970D61" w:rsidP="00F873D7">
      <w:pPr>
        <w:pStyle w:val="a9"/>
        <w:spacing w:after="0"/>
        <w:jc w:val="center"/>
        <w:rPr>
          <w:rFonts w:ascii="TH NiramitIT๙" w:hAnsi="TH NiramitIT๙" w:cs="TH NiramitIT๙"/>
          <w:sz w:val="32"/>
          <w:szCs w:val="32"/>
        </w:rPr>
      </w:pPr>
    </w:p>
    <w:p w:rsidR="00970D61" w:rsidRDefault="00970D61" w:rsidP="00F873D7">
      <w:pPr>
        <w:pStyle w:val="a9"/>
        <w:spacing w:after="0"/>
        <w:jc w:val="center"/>
        <w:rPr>
          <w:rFonts w:ascii="TH NiramitIT๙" w:hAnsi="TH NiramitIT๙" w:cs="TH NiramitIT๙"/>
          <w:sz w:val="32"/>
          <w:szCs w:val="32"/>
        </w:rPr>
      </w:pPr>
    </w:p>
    <w:p w:rsidR="00970D61" w:rsidRDefault="00970D61" w:rsidP="00F873D7">
      <w:pPr>
        <w:pStyle w:val="a9"/>
        <w:spacing w:after="0"/>
        <w:jc w:val="center"/>
        <w:rPr>
          <w:rFonts w:ascii="TH NiramitIT๙" w:hAnsi="TH NiramitIT๙" w:cs="TH NiramitIT๙"/>
          <w:sz w:val="32"/>
          <w:szCs w:val="32"/>
        </w:rPr>
      </w:pPr>
    </w:p>
    <w:p w:rsidR="00970D61" w:rsidRDefault="00970D61" w:rsidP="00F873D7">
      <w:pPr>
        <w:pStyle w:val="a9"/>
        <w:spacing w:after="0"/>
        <w:jc w:val="center"/>
        <w:rPr>
          <w:rFonts w:ascii="TH NiramitIT๙" w:hAnsi="TH NiramitIT๙" w:cs="TH NiramitIT๙"/>
          <w:sz w:val="32"/>
          <w:szCs w:val="32"/>
        </w:rPr>
      </w:pPr>
    </w:p>
    <w:p w:rsidR="00970D61" w:rsidRDefault="00970D61" w:rsidP="00F873D7">
      <w:pPr>
        <w:pStyle w:val="a9"/>
        <w:spacing w:after="0"/>
        <w:jc w:val="center"/>
        <w:rPr>
          <w:rFonts w:ascii="TH NiramitIT๙" w:hAnsi="TH NiramitIT๙" w:cs="TH NiramitIT๙"/>
          <w:sz w:val="32"/>
          <w:szCs w:val="32"/>
        </w:rPr>
      </w:pPr>
    </w:p>
    <w:p w:rsidR="00970D61" w:rsidRDefault="00970D61" w:rsidP="00F873D7">
      <w:pPr>
        <w:pStyle w:val="a9"/>
        <w:spacing w:after="0"/>
        <w:jc w:val="center"/>
        <w:rPr>
          <w:rFonts w:ascii="TH NiramitIT๙" w:hAnsi="TH NiramitIT๙" w:cs="TH NiramitIT๙"/>
          <w:sz w:val="32"/>
          <w:szCs w:val="32"/>
        </w:rPr>
      </w:pPr>
    </w:p>
    <w:p w:rsidR="00970D61" w:rsidRDefault="00970D61" w:rsidP="00F873D7">
      <w:pPr>
        <w:pStyle w:val="a9"/>
        <w:spacing w:after="0"/>
        <w:jc w:val="center"/>
        <w:rPr>
          <w:rFonts w:ascii="TH NiramitIT๙" w:hAnsi="TH NiramitIT๙" w:cs="TH NiramitIT๙"/>
          <w:sz w:val="32"/>
          <w:szCs w:val="32"/>
        </w:rPr>
      </w:pPr>
    </w:p>
    <w:p w:rsidR="00970D61" w:rsidRDefault="00970D61" w:rsidP="00F873D7">
      <w:pPr>
        <w:pStyle w:val="a9"/>
        <w:spacing w:after="0"/>
        <w:jc w:val="center"/>
        <w:rPr>
          <w:rFonts w:ascii="TH NiramitIT๙" w:hAnsi="TH NiramitIT๙" w:cs="TH NiramitIT๙"/>
          <w:sz w:val="32"/>
          <w:szCs w:val="32"/>
        </w:rPr>
      </w:pPr>
    </w:p>
    <w:p w:rsidR="007E3BAD" w:rsidRDefault="00F873D7" w:rsidP="00F873D7">
      <w:pPr>
        <w:pStyle w:val="a9"/>
        <w:spacing w:after="0"/>
        <w:jc w:val="center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 ๓ -</w:t>
      </w:r>
    </w:p>
    <w:p w:rsidR="007E3BAD" w:rsidRPr="00970D61" w:rsidRDefault="007E3BAD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7E3BAD" w:rsidRDefault="007E3BAD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/>
          <w:b/>
          <w:bCs/>
          <w:cs/>
        </w:rPr>
        <w:t xml:space="preserve">รายละเอียดโครงการที่ได้ดำเนินการและมีการเบิกจ่ายงบประมาณ </w:t>
      </w:r>
    </w:p>
    <w:p w:rsidR="007E3BAD" w:rsidRDefault="007E3BAD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/>
          <w:b/>
          <w:bCs/>
          <w:cs/>
        </w:rPr>
        <w:t>ตามข้อบัญญัติงบประมาณรายจ่าย ประจำปีงบประมาณ พ.ศ.๒๕๕</w:t>
      </w:r>
      <w:r w:rsidR="00970D61">
        <w:rPr>
          <w:rFonts w:ascii="TH NiramitIT๙" w:hAnsi="TH NiramitIT๙" w:cs="TH NiramitIT๙" w:hint="cs"/>
          <w:b/>
          <w:bCs/>
          <w:cs/>
        </w:rPr>
        <w:t>๘</w:t>
      </w:r>
      <w:r>
        <w:rPr>
          <w:rFonts w:ascii="TH NiramitIT๙" w:hAnsi="TH NiramitIT๙" w:cs="TH NiramitIT๙"/>
          <w:b/>
          <w:bCs/>
          <w:cs/>
        </w:rPr>
        <w:t xml:space="preserve">  มีดังนี้</w:t>
      </w:r>
    </w:p>
    <w:tbl>
      <w:tblPr>
        <w:tblW w:w="1026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9"/>
        <w:gridCol w:w="3683"/>
        <w:gridCol w:w="1777"/>
        <w:gridCol w:w="1571"/>
        <w:gridCol w:w="1710"/>
        <w:gridCol w:w="990"/>
      </w:tblGrid>
      <w:tr w:rsidR="001E2103" w:rsidTr="001E2103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ที่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โครงการ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งบตามข้อบัญญัติ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(บาท)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 xml:space="preserve">วงเงินที่เบิกจ่ายจริง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หมายเหตุ</w:t>
            </w:r>
          </w:p>
        </w:tc>
      </w:tr>
      <w:tr w:rsidR="001E2103" w:rsidTr="001E2103">
        <w:tc>
          <w:tcPr>
            <w:tcW w:w="10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snapToGrid w:val="0"/>
                <w:color w:val="000000"/>
                <w:cs/>
                <w:lang w:eastAsia="th-TH"/>
              </w:rPr>
              <w:t xml:space="preserve">ยุทธศาสตร์ที่  1 การพัฒนาด้านแหล่งน้ำ 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แนวทางการพัฒนาที่ 1. พัฒนาแหล่งน้ำเพื่อการอุปโภคและบริโภค  </w:t>
            </w:r>
          </w:p>
        </w:tc>
      </w:tr>
      <w:tr w:rsidR="001E2103" w:rsidTr="001E2103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-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ind w:right="-57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</w:t>
            </w:r>
          </w:p>
          <w:p w:rsidR="001E2103" w:rsidRDefault="001E2103" w:rsidP="001E2103">
            <w:pPr>
              <w:ind w:right="-57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-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 </w:t>
            </w:r>
          </w:p>
        </w:tc>
      </w:tr>
      <w:tr w:rsidR="001E2103" w:rsidTr="001E2103">
        <w:tc>
          <w:tcPr>
            <w:tcW w:w="10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แนวทางการพัฒนาที่ 2. พัฒนาแหล่งน้ำเพื่อการเกษตร </w:t>
            </w:r>
          </w:p>
        </w:tc>
      </w:tr>
      <w:tr w:rsidR="001E2103" w:rsidTr="001E2103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-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ind w:right="-57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</w:t>
            </w:r>
          </w:p>
          <w:p w:rsidR="001E2103" w:rsidRDefault="001E2103" w:rsidP="001E2103">
            <w:pPr>
              <w:ind w:right="-57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-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 </w:t>
            </w:r>
          </w:p>
        </w:tc>
      </w:tr>
      <w:tr w:rsidR="001E2103" w:rsidTr="001E2103">
        <w:tc>
          <w:tcPr>
            <w:tcW w:w="10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snapToGrid w:val="0"/>
                <w:color w:val="000000"/>
                <w:cs/>
                <w:lang w:eastAsia="th-TH"/>
              </w:rPr>
              <w:t xml:space="preserve">ยุทธศาสตร์ที่ </w:t>
            </w:r>
            <w:r>
              <w:rPr>
                <w:rFonts w:ascii="TH NiramitIT๙" w:hAnsi="TH NiramitIT๙" w:cs="TH NiramitIT๙"/>
                <w:b/>
                <w:bCs/>
              </w:rPr>
              <w:t>2</w:t>
            </w:r>
            <w:r>
              <w:rPr>
                <w:rFonts w:ascii="TH NiramitIT๙" w:hAnsi="TH NiramitIT๙" w:cs="TH NiramitIT๙"/>
                <w:b/>
                <w:bCs/>
                <w:snapToGrid w:val="0"/>
                <w:color w:val="000000"/>
                <w:cs/>
                <w:lang w:eastAsia="th-TH"/>
              </w:rPr>
              <w:t xml:space="preserve">  การพัฒนาด้านคนและสังคม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แนวทางการพัฒนาที่ 1. พัฒนาคุณภาพชีวิตของประชาชน  </w:t>
            </w:r>
          </w:p>
        </w:tc>
      </w:tr>
      <w:tr w:rsidR="001E2103" w:rsidTr="001E2103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ind w:left="-57" w:right="-57"/>
              <w:jc w:val="thaiDistribute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โครงการอาหารเสริม (นม) เด็กนักเรียนก่อนประถม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– 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ป.๖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ประจำปี ๒๕๕๘ 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ทั้ง ๔ โรงเรียน 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๕</w:t>
            </w:r>
            <w:r>
              <w:rPr>
                <w:rFonts w:ascii="TH NiramitIT๙" w:hAnsi="TH NiramitIT๙" w:cs="TH NiramitIT๙" w:hint="cs"/>
                <w:cs/>
              </w:rPr>
              <w:t>๓๖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 w:hint="cs"/>
                <w:cs/>
              </w:rPr>
              <w:t>๙</w:t>
            </w:r>
            <w:r>
              <w:rPr>
                <w:rFonts w:ascii="TH NiramitIT๙" w:hAnsi="TH NiramitIT๙" w:cs="TH NiramitIT๙"/>
                <w:cs/>
              </w:rPr>
              <w:t>๐๐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506,432.50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</w:p>
        </w:tc>
      </w:tr>
      <w:tr w:rsidR="001E2103" w:rsidTr="001E2103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๒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ind w:left="-57" w:right="-57"/>
              <w:jc w:val="thaiDistribute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โครงการอาหารเสริม (นม) ให้แก่ศูนย์พัฒนาเด็กเล็ก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ประจำปี ๒๕๕๘ 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ทั้ง ๓ ศูนย์ฯ  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๒</w:t>
            </w:r>
            <w:r>
              <w:rPr>
                <w:rFonts w:ascii="TH NiramitIT๙" w:hAnsi="TH NiramitIT๙" w:cs="TH NiramitIT๙" w:hint="cs"/>
                <w:cs/>
              </w:rPr>
              <w:t>3</w:t>
            </w:r>
            <w:r>
              <w:rPr>
                <w:rFonts w:ascii="TH NiramitIT๙" w:hAnsi="TH NiramitIT๙" w:cs="TH NiramitIT๙"/>
                <w:cs/>
              </w:rPr>
              <w:t>๕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 w:hint="cs"/>
                <w:cs/>
              </w:rPr>
              <w:t>2</w:t>
            </w:r>
            <w:r>
              <w:rPr>
                <w:rFonts w:ascii="TH NiramitIT๙" w:hAnsi="TH NiramitIT๙" w:cs="TH NiramitIT๙"/>
                <w:cs/>
              </w:rPr>
              <w:t>๐๐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226,192.56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</w:p>
        </w:tc>
      </w:tr>
      <w:tr w:rsidR="001E2103" w:rsidTr="001E2103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Pr="00105308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 w:rsidRPr="00105308">
              <w:rPr>
                <w:rFonts w:ascii="TH NiramitIT๙" w:hAnsi="TH NiramitIT๙" w:cs="TH NiramitIT๙" w:hint="cs"/>
                <w:cs/>
              </w:rPr>
              <w:t>3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Pr="00105308" w:rsidRDefault="001E2103" w:rsidP="001E2103">
            <w:pPr>
              <w:ind w:left="-57" w:right="-57"/>
              <w:jc w:val="thaiDistribute"/>
              <w:rPr>
                <w:rFonts w:ascii="TH NiramitIT๙" w:hAnsi="TH NiramitIT๙" w:cs="TH NiramitIT๙"/>
                <w:sz w:val="32"/>
                <w:szCs w:val="32"/>
              </w:rPr>
            </w:pPr>
            <w:r w:rsidRPr="00105308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โครงการอาหารกลางวันสำหรับ</w:t>
            </w:r>
            <w:r w:rsidRPr="00105308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เด็กก่อนประถม </w:t>
            </w:r>
            <w:r w:rsidRPr="00105308">
              <w:rPr>
                <w:rFonts w:ascii="TH NiramitIT๙" w:hAnsi="TH NiramitIT๙" w:cs="TH NiramitIT๙"/>
                <w:sz w:val="32"/>
                <w:szCs w:val="32"/>
              </w:rPr>
              <w:t xml:space="preserve">– </w:t>
            </w:r>
            <w:r w:rsidRPr="00105308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ป.๖ </w:t>
            </w:r>
            <w:r w:rsidRPr="00105308"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ประจำปี ๒๕๕๘ </w:t>
            </w:r>
            <w:r w:rsidRPr="00105308">
              <w:rPr>
                <w:rFonts w:ascii="TH NiramitIT๙" w:hAnsi="TH NiramitIT๙" w:cs="TH NiramitIT๙"/>
                <w:sz w:val="32"/>
                <w:szCs w:val="32"/>
                <w:cs/>
              </w:rPr>
              <w:t>ทั้ง ๔ โรงเรียน</w:t>
            </w:r>
          </w:p>
          <w:p w:rsidR="001E2103" w:rsidRDefault="001E2103" w:rsidP="001E2103">
            <w:pPr>
              <w:pStyle w:val="af0"/>
              <w:numPr>
                <w:ilvl w:val="0"/>
                <w:numId w:val="15"/>
              </w:numPr>
              <w:ind w:left="301" w:right="-57"/>
              <w:jc w:val="thaiDistribute"/>
              <w:rPr>
                <w:rFonts w:ascii="TH NiramitIT๙" w:hAnsi="TH NiramitIT๙" w:cs="TH NiramitIT๙"/>
                <w:sz w:val="32"/>
                <w:szCs w:val="32"/>
              </w:rPr>
            </w:pPr>
            <w:r w:rsidRPr="00105308">
              <w:rPr>
                <w:rFonts w:ascii="TH NiramitIT๙" w:hAnsi="TH NiramitIT๙" w:cs="TH NiramitIT๙"/>
                <w:sz w:val="32"/>
                <w:szCs w:val="32"/>
                <w:cs/>
              </w:rPr>
              <w:t>โรงเรียนวัดท่าเสริม</w:t>
            </w:r>
            <w:r w:rsidRPr="00105308">
              <w:rPr>
                <w:rFonts w:ascii="TH NiramitIT๙" w:hAnsi="TH NiramitIT๙" w:cs="TH NiramitIT๙"/>
                <w:sz w:val="32"/>
                <w:szCs w:val="32"/>
              </w:rPr>
              <w:t xml:space="preserve"> </w:t>
            </w:r>
          </w:p>
          <w:p w:rsidR="001E2103" w:rsidRPr="00105308" w:rsidRDefault="001E2103" w:rsidP="001E2103">
            <w:pPr>
              <w:pStyle w:val="af0"/>
              <w:ind w:left="301" w:right="-57"/>
              <w:jc w:val="thaiDistribute"/>
              <w:rPr>
                <w:rFonts w:ascii="TH NiramitIT๙" w:hAnsi="TH NiramitIT๙" w:cs="TH NiramitIT๙"/>
                <w:sz w:val="32"/>
                <w:szCs w:val="32"/>
              </w:rPr>
            </w:pPr>
            <w:r w:rsidRPr="00105308">
              <w:rPr>
                <w:rFonts w:ascii="TH NiramitIT๙" w:hAnsi="TH NiramitIT๙" w:cs="TH NiramitIT๙"/>
                <w:sz w:val="32"/>
                <w:szCs w:val="32"/>
              </w:rPr>
              <w:t>148,</w:t>
            </w:r>
            <w:r w:rsidRPr="00105308">
              <w:rPr>
                <w:rFonts w:ascii="TH NiramitIT๙" w:hAnsi="TH NiramitIT๙" w:cs="TH NiramitIT๙"/>
                <w:sz w:val="32"/>
                <w:szCs w:val="32"/>
                <w:cs/>
              </w:rPr>
              <w:t>๐๐๐</w:t>
            </w:r>
            <w:r w:rsidRPr="00105308"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บาท</w:t>
            </w:r>
          </w:p>
          <w:p w:rsidR="001E2103" w:rsidRPr="00105308" w:rsidRDefault="001E2103" w:rsidP="001E2103">
            <w:pPr>
              <w:pStyle w:val="af0"/>
              <w:numPr>
                <w:ilvl w:val="0"/>
                <w:numId w:val="15"/>
              </w:numPr>
              <w:ind w:left="301" w:right="-57"/>
              <w:jc w:val="thaiDistribute"/>
              <w:rPr>
                <w:rFonts w:ascii="TH NiramitIT๙" w:hAnsi="TH NiramitIT๙" w:cs="TH NiramitIT๙"/>
                <w:sz w:val="32"/>
                <w:szCs w:val="32"/>
              </w:rPr>
            </w:pPr>
            <w:r w:rsidRPr="00105308">
              <w:rPr>
                <w:rFonts w:ascii="TH NiramitIT๙" w:hAnsi="TH NiramitIT๙" w:cs="TH NiramitIT๙"/>
                <w:sz w:val="32"/>
                <w:szCs w:val="32"/>
                <w:cs/>
              </w:rPr>
              <w:t>โรงเรียนชุมชนพิบูลสงคราม</w:t>
            </w:r>
          </w:p>
          <w:p w:rsidR="001E2103" w:rsidRPr="00105308" w:rsidRDefault="001E2103" w:rsidP="001E2103">
            <w:pPr>
              <w:pStyle w:val="af0"/>
              <w:ind w:left="301" w:right="-57"/>
              <w:jc w:val="thaiDistribute"/>
              <w:rPr>
                <w:rFonts w:ascii="TH NiramitIT๙" w:hAnsi="TH NiramitIT๙" w:cs="TH NiramitIT๙"/>
                <w:sz w:val="32"/>
                <w:szCs w:val="32"/>
              </w:rPr>
            </w:pPr>
            <w:r w:rsidRPr="00105308">
              <w:rPr>
                <w:rFonts w:ascii="TH NiramitIT๙" w:hAnsi="TH NiramitIT๙" w:cs="TH NiramitIT๙" w:hint="cs"/>
                <w:sz w:val="32"/>
                <w:szCs w:val="32"/>
                <w:cs/>
              </w:rPr>
              <w:t>580</w:t>
            </w:r>
            <w:r w:rsidRPr="00105308"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 w:rsidRPr="00105308">
              <w:rPr>
                <w:rFonts w:ascii="TH NiramitIT๙" w:hAnsi="TH NiramitIT๙" w:cs="TH NiramitIT๙"/>
                <w:sz w:val="32"/>
                <w:szCs w:val="32"/>
                <w:cs/>
              </w:rPr>
              <w:t>๐๐๐</w:t>
            </w:r>
            <w:r w:rsidRPr="00105308"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บาท </w:t>
            </w:r>
          </w:p>
          <w:p w:rsidR="001E2103" w:rsidRDefault="001E2103" w:rsidP="001E2103">
            <w:pPr>
              <w:pStyle w:val="af0"/>
              <w:numPr>
                <w:ilvl w:val="0"/>
                <w:numId w:val="15"/>
              </w:numPr>
              <w:ind w:left="301" w:right="-57"/>
              <w:jc w:val="thaiDistribute"/>
              <w:rPr>
                <w:rFonts w:ascii="TH NiramitIT๙" w:hAnsi="TH NiramitIT๙" w:cs="TH NiramitIT๙"/>
                <w:sz w:val="32"/>
                <w:szCs w:val="32"/>
              </w:rPr>
            </w:pPr>
            <w:r w:rsidRPr="00105308">
              <w:rPr>
                <w:rFonts w:ascii="TH NiramitIT๙" w:hAnsi="TH NiramitIT๙" w:cs="TH NiramitIT๙"/>
                <w:sz w:val="32"/>
                <w:szCs w:val="32"/>
                <w:cs/>
              </w:rPr>
              <w:t>โรงเรียนวัดบ้านด่าน</w:t>
            </w:r>
            <w:r w:rsidRPr="00105308"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</w:t>
            </w:r>
          </w:p>
          <w:p w:rsidR="001E2103" w:rsidRPr="00105308" w:rsidRDefault="001E2103" w:rsidP="001E2103">
            <w:pPr>
              <w:pStyle w:val="af0"/>
              <w:ind w:left="301" w:right="-57"/>
              <w:jc w:val="thaiDistribute"/>
              <w:rPr>
                <w:rFonts w:ascii="TH NiramitIT๙" w:hAnsi="TH NiramitIT๙" w:cs="TH NiramitIT๙"/>
                <w:sz w:val="32"/>
                <w:szCs w:val="32"/>
              </w:rPr>
            </w:pPr>
            <w:r w:rsidRPr="00105308">
              <w:rPr>
                <w:rFonts w:ascii="TH NiramitIT๙" w:hAnsi="TH NiramitIT๙" w:cs="TH NiramitIT๙" w:hint="cs"/>
                <w:sz w:val="32"/>
                <w:szCs w:val="32"/>
                <w:cs/>
              </w:rPr>
              <w:t>352</w:t>
            </w:r>
            <w:r w:rsidRPr="00105308"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 w:rsidRPr="00105308">
              <w:rPr>
                <w:rFonts w:ascii="TH NiramitIT๙" w:hAnsi="TH NiramitIT๙" w:cs="TH NiramitIT๙"/>
                <w:sz w:val="32"/>
                <w:szCs w:val="32"/>
                <w:cs/>
              </w:rPr>
              <w:t>๐๐๐</w:t>
            </w:r>
            <w:r w:rsidRPr="00105308"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บาท</w:t>
            </w:r>
          </w:p>
          <w:p w:rsidR="001E2103" w:rsidRDefault="001E2103" w:rsidP="001E2103">
            <w:pPr>
              <w:pStyle w:val="af0"/>
              <w:numPr>
                <w:ilvl w:val="0"/>
                <w:numId w:val="15"/>
              </w:numPr>
              <w:ind w:left="301" w:right="-57"/>
              <w:jc w:val="thaiDistribute"/>
              <w:rPr>
                <w:rFonts w:ascii="TH NiramitIT๙" w:hAnsi="TH NiramitIT๙" w:cs="TH NiramitIT๙"/>
                <w:sz w:val="32"/>
                <w:szCs w:val="32"/>
              </w:rPr>
            </w:pPr>
            <w:r w:rsidRPr="00105308">
              <w:rPr>
                <w:rFonts w:ascii="TH NiramitIT๙" w:hAnsi="TH NiramitIT๙" w:cs="TH NiramitIT๙"/>
                <w:sz w:val="32"/>
                <w:szCs w:val="32"/>
                <w:cs/>
              </w:rPr>
              <w:t>โรงเรียนบ้านสระนอก</w:t>
            </w:r>
            <w:r w:rsidRPr="00105308"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</w:t>
            </w:r>
          </w:p>
          <w:p w:rsidR="001E2103" w:rsidRPr="00105308" w:rsidRDefault="001E2103" w:rsidP="001E2103">
            <w:pPr>
              <w:pStyle w:val="af0"/>
              <w:numPr>
                <w:ilvl w:val="0"/>
                <w:numId w:val="15"/>
              </w:numPr>
              <w:ind w:left="301" w:right="-57"/>
              <w:jc w:val="thaiDistribute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105308">
              <w:rPr>
                <w:rFonts w:ascii="TH NiramitIT๙" w:hAnsi="TH NiramitIT๙" w:cs="TH NiramitIT๙"/>
                <w:sz w:val="32"/>
                <w:szCs w:val="32"/>
                <w:cs/>
              </w:rPr>
              <w:t>๑๐</w:t>
            </w:r>
            <w:r w:rsidRPr="00105308">
              <w:rPr>
                <w:rFonts w:ascii="TH NiramitIT๙" w:hAnsi="TH NiramitIT๙" w:cs="TH NiramitIT๙" w:hint="cs"/>
                <w:sz w:val="32"/>
                <w:szCs w:val="32"/>
                <w:cs/>
              </w:rPr>
              <w:t>0</w:t>
            </w:r>
            <w:r w:rsidRPr="00105308"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 w:rsidRPr="00105308">
              <w:rPr>
                <w:rFonts w:ascii="TH NiramitIT๙" w:hAnsi="TH NiramitIT๙" w:cs="TH NiramitIT๙"/>
                <w:sz w:val="32"/>
                <w:szCs w:val="32"/>
                <w:cs/>
              </w:rPr>
              <w:t>๐๐๐</w:t>
            </w:r>
            <w:r w:rsidRPr="00105308"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บาท 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Pr="00105308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 w:rsidRPr="00105308"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1E2103" w:rsidRPr="00105308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 w:rsidRPr="00105308"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Pr="00105308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 w:rsidRPr="00105308">
              <w:rPr>
                <w:rFonts w:ascii="TH NiramitIT๙" w:hAnsi="TH NiramitIT๙" w:cs="TH NiramitIT๙" w:hint="cs"/>
                <w:cs/>
              </w:rPr>
              <w:t>1,180,000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Pr="00693618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b/>
                <w:bCs/>
              </w:rPr>
            </w:pPr>
            <w:r w:rsidRPr="00693618">
              <w:rPr>
                <w:rFonts w:ascii="TH NiramitIT๙" w:hAnsi="TH NiramitIT๙" w:cs="TH NiramitIT๙" w:hint="cs"/>
                <w:b/>
                <w:bCs/>
                <w:cs/>
              </w:rPr>
              <w:t>1,112,000</w:t>
            </w:r>
          </w:p>
          <w:p w:rsidR="001E2103" w:rsidRPr="00105308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</w:p>
          <w:p w:rsidR="001E2103" w:rsidRPr="00105308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</w:p>
          <w:p w:rsidR="001E2103" w:rsidRPr="00105308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 w:rsidRPr="00105308">
              <w:rPr>
                <w:rFonts w:ascii="TH NiramitIT๙" w:hAnsi="TH NiramitIT๙" w:cs="TH NiramitIT๙" w:hint="cs"/>
                <w:cs/>
              </w:rPr>
              <w:t>132</w:t>
            </w:r>
            <w:r w:rsidRPr="00105308">
              <w:rPr>
                <w:rFonts w:ascii="TH NiramitIT๙" w:hAnsi="TH NiramitIT๙" w:cs="TH NiramitIT๙"/>
              </w:rPr>
              <w:t>,</w:t>
            </w:r>
            <w:r w:rsidRPr="00105308">
              <w:rPr>
                <w:rFonts w:ascii="TH NiramitIT๙" w:hAnsi="TH NiramitIT๙" w:cs="TH NiramitIT๙"/>
                <w:cs/>
              </w:rPr>
              <w:t>๐๐๐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</w:p>
          <w:p w:rsidR="001E2103" w:rsidRPr="00105308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 w:rsidRPr="00105308">
              <w:rPr>
                <w:rFonts w:ascii="TH NiramitIT๙" w:hAnsi="TH NiramitIT๙" w:cs="TH NiramitIT๙" w:hint="cs"/>
                <w:cs/>
              </w:rPr>
              <w:t>580</w:t>
            </w:r>
            <w:r w:rsidRPr="00105308">
              <w:rPr>
                <w:rFonts w:ascii="TH NiramitIT๙" w:hAnsi="TH NiramitIT๙" w:cs="TH NiramitIT๙"/>
              </w:rPr>
              <w:t>,</w:t>
            </w:r>
            <w:r w:rsidRPr="00105308">
              <w:rPr>
                <w:rFonts w:ascii="TH NiramitIT๙" w:hAnsi="TH NiramitIT๙" w:cs="TH NiramitIT๙"/>
                <w:cs/>
              </w:rPr>
              <w:t>๐๐๐</w:t>
            </w:r>
          </w:p>
          <w:p w:rsidR="001E2103" w:rsidRPr="00105308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 w:rsidRPr="00105308">
              <w:rPr>
                <w:rFonts w:ascii="TH NiramitIT๙" w:hAnsi="TH NiramitIT๙" w:cs="TH NiramitIT๙"/>
                <w:cs/>
              </w:rPr>
              <w:t>๓</w:t>
            </w:r>
            <w:r w:rsidRPr="00105308">
              <w:rPr>
                <w:rFonts w:ascii="TH NiramitIT๙" w:hAnsi="TH NiramitIT๙" w:cs="TH NiramitIT๙" w:hint="cs"/>
                <w:cs/>
              </w:rPr>
              <w:t>18</w:t>
            </w:r>
            <w:r w:rsidRPr="00105308">
              <w:rPr>
                <w:rFonts w:ascii="TH NiramitIT๙" w:hAnsi="TH NiramitIT๙" w:cs="TH NiramitIT๙"/>
              </w:rPr>
              <w:t>,</w:t>
            </w:r>
            <w:r w:rsidRPr="00105308">
              <w:rPr>
                <w:rFonts w:ascii="TH NiramitIT๙" w:hAnsi="TH NiramitIT๙" w:cs="TH NiramitIT๙"/>
                <w:cs/>
              </w:rPr>
              <w:t>๐๐๐</w:t>
            </w:r>
          </w:p>
          <w:p w:rsidR="001E2103" w:rsidRPr="00105308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</w:p>
          <w:p w:rsidR="001E2103" w:rsidRPr="00105308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 w:rsidRPr="00105308">
              <w:rPr>
                <w:rFonts w:ascii="TH NiramitIT๙" w:hAnsi="TH NiramitIT๙" w:cs="TH NiramitIT๙"/>
                <w:cs/>
              </w:rPr>
              <w:t>๘</w:t>
            </w:r>
            <w:r w:rsidRPr="00105308">
              <w:rPr>
                <w:rFonts w:ascii="TH NiramitIT๙" w:hAnsi="TH NiramitIT๙" w:cs="TH NiramitIT๙" w:hint="cs"/>
                <w:cs/>
              </w:rPr>
              <w:t>2</w:t>
            </w:r>
            <w:r w:rsidRPr="00105308">
              <w:rPr>
                <w:rFonts w:ascii="TH NiramitIT๙" w:hAnsi="TH NiramitIT๙" w:cs="TH NiramitIT๙"/>
              </w:rPr>
              <w:t>,</w:t>
            </w:r>
            <w:r w:rsidRPr="00105308"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Pr="00105308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cs/>
              </w:rPr>
            </w:pPr>
            <w:r w:rsidRPr="00105308">
              <w:rPr>
                <w:rFonts w:ascii="TH NiramitIT๙" w:hAnsi="TH NiramitIT๙" w:cs="TH NiramitIT๙"/>
                <w:cs/>
              </w:rPr>
              <w:t>อุดหนุน</w:t>
            </w:r>
            <w:r w:rsidRPr="00105308">
              <w:rPr>
                <w:rFonts w:ascii="TH NiramitIT๙" w:hAnsi="TH NiramitIT๙" w:cs="TH NiramitIT๙" w:hint="cs"/>
                <w:cs/>
              </w:rPr>
              <w:t>โรงเรียน</w:t>
            </w:r>
          </w:p>
        </w:tc>
      </w:tr>
    </w:tbl>
    <w:p w:rsidR="001E2103" w:rsidRDefault="001E2103" w:rsidP="001E2103">
      <w:pPr>
        <w:pStyle w:val="a9"/>
        <w:spacing w:after="0"/>
        <w:jc w:val="center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 ๔ -</w:t>
      </w:r>
    </w:p>
    <w:p w:rsidR="00970D61" w:rsidRDefault="00970D61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b/>
          <w:bCs/>
        </w:rPr>
      </w:pPr>
    </w:p>
    <w:tbl>
      <w:tblPr>
        <w:tblW w:w="1017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3623"/>
        <w:gridCol w:w="1755"/>
        <w:gridCol w:w="1562"/>
        <w:gridCol w:w="1613"/>
        <w:gridCol w:w="1049"/>
      </w:tblGrid>
      <w:tr w:rsidR="001E2103" w:rsidTr="001E210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ที่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โครงการ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งบตามข้อบัญญัติ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(บาท)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วงเงินที่เบิกจ่ายจริง</w:t>
            </w:r>
            <w:r>
              <w:rPr>
                <w:rFonts w:ascii="TH NiramitIT๙" w:hAnsi="TH NiramitIT๙" w:cs="TH NiramitIT๙"/>
                <w:b/>
                <w:bCs/>
              </w:rPr>
              <w:t xml:space="preserve">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หมายเหตุ</w:t>
            </w:r>
          </w:p>
        </w:tc>
      </w:tr>
      <w:tr w:rsidR="001E2103" w:rsidTr="001E210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4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thaiDistribute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โครงการสนับสนุนค่าใช้จ่ายการบริหารสถานศึกษา ประจำปี ๒๕๕๘ 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thaiDistribute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(ค่าอาหารกลางวันสำหรับเด็กเล็กในความรับผิดชอบของ 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อบต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 xml:space="preserve">.ท่าซอม ทั้ง ๓ ศูนย์) </w:t>
            </w:r>
          </w:p>
          <w:p w:rsidR="001E2103" w:rsidRDefault="001E2103" w:rsidP="001E2103">
            <w:pPr>
              <w:pStyle w:val="2"/>
              <w:numPr>
                <w:ilvl w:val="0"/>
                <w:numId w:val="15"/>
              </w:numPr>
              <w:tabs>
                <w:tab w:val="left" w:pos="720"/>
              </w:tabs>
              <w:jc w:val="thaiDistribute"/>
              <w:rPr>
                <w:rFonts w:ascii="TH NiramitIT๙" w:hAnsi="TH NiramitIT๙" w:cs="TH NiramitIT๙"/>
              </w:rPr>
            </w:pPr>
            <w:proofErr w:type="spellStart"/>
            <w:r>
              <w:rPr>
                <w:rFonts w:ascii="TH NiramitIT๙" w:hAnsi="TH NiramitIT๙" w:cs="TH NiramitIT๙" w:hint="cs"/>
                <w:cs/>
              </w:rPr>
              <w:t>ศพด.พัทธ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 xml:space="preserve">สีมา 285,600 บาท </w:t>
            </w:r>
          </w:p>
          <w:p w:rsidR="001E2103" w:rsidRDefault="001E2103" w:rsidP="001E2103">
            <w:pPr>
              <w:pStyle w:val="2"/>
              <w:numPr>
                <w:ilvl w:val="0"/>
                <w:numId w:val="15"/>
              </w:numPr>
              <w:tabs>
                <w:tab w:val="left" w:pos="720"/>
              </w:tabs>
              <w:jc w:val="thaiDistribute"/>
              <w:rPr>
                <w:rFonts w:ascii="TH NiramitIT๙" w:hAnsi="TH NiramitIT๙" w:cs="TH NiramitIT๙"/>
              </w:rPr>
            </w:pPr>
            <w:proofErr w:type="spellStart"/>
            <w:r>
              <w:rPr>
                <w:rFonts w:ascii="TH NiramitIT๙" w:hAnsi="TH NiramitIT๙" w:cs="TH NiramitIT๙" w:hint="cs"/>
                <w:cs/>
              </w:rPr>
              <w:t>ศพด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 xml:space="preserve">.วัดท่าเสริม 140,000 บาท </w:t>
            </w:r>
          </w:p>
          <w:p w:rsidR="001E2103" w:rsidRDefault="001E2103" w:rsidP="001E2103">
            <w:pPr>
              <w:pStyle w:val="2"/>
              <w:numPr>
                <w:ilvl w:val="0"/>
                <w:numId w:val="15"/>
              </w:numPr>
              <w:tabs>
                <w:tab w:val="left" w:pos="720"/>
              </w:tabs>
              <w:jc w:val="thaiDistribute"/>
              <w:rPr>
                <w:rFonts w:ascii="TH NiramitIT๙" w:hAnsi="TH NiramitIT๙" w:cs="TH NiramitIT๙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cs/>
              </w:rPr>
              <w:t>ศพด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 xml:space="preserve">.บ้านด่าน 246,400 บาท 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Pr="007A52BE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 w:rsidRPr="007A52BE">
              <w:rPr>
                <w:rFonts w:ascii="TH NiramitIT๙" w:hAnsi="TH NiramitIT๙" w:cs="TH NiramitIT๙" w:hint="cs"/>
                <w:cs/>
              </w:rPr>
              <w:t>6</w:t>
            </w:r>
            <w:r>
              <w:rPr>
                <w:rFonts w:ascii="TH NiramitIT๙" w:hAnsi="TH NiramitIT๙" w:cs="TH NiramitIT๙" w:hint="cs"/>
                <w:cs/>
              </w:rPr>
              <w:t>72,000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Pr="007A52BE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spacing w:val="-20"/>
                <w:cs/>
              </w:rPr>
            </w:pPr>
            <w:r w:rsidRPr="007A52BE">
              <w:rPr>
                <w:rFonts w:ascii="TH NiramitIT๙" w:hAnsi="TH NiramitIT๙" w:cs="TH NiramitIT๙" w:hint="cs"/>
                <w:cs/>
              </w:rPr>
              <w:t>6</w:t>
            </w:r>
            <w:r>
              <w:rPr>
                <w:rFonts w:ascii="TH NiramitIT๙" w:hAnsi="TH NiramitIT๙" w:cs="TH NiramitIT๙" w:hint="cs"/>
                <w:cs/>
              </w:rPr>
              <w:t>72,000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อุดหนุน 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ศพด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 xml:space="preserve">. </w:t>
            </w:r>
          </w:p>
        </w:tc>
      </w:tr>
      <w:tr w:rsidR="001E2103" w:rsidTr="001E210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5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ind w:left="-57" w:right="-57"/>
              <w:jc w:val="thaiDistribute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โครงการควบคุม ป้องกัน และกำจัดโรคพิษสุนัขบ้า ประจำปี ๒๕๕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3</w:t>
            </w:r>
            <w:r>
              <w:rPr>
                <w:rFonts w:ascii="TH NiramitIT๙" w:hAnsi="TH NiramitIT๙" w:cs="TH NiramitIT๙"/>
                <w:cs/>
              </w:rPr>
              <w:t>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03" w:rsidRPr="00AD0F18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sz w:val="24"/>
                <w:szCs w:val="24"/>
              </w:rPr>
            </w:pPr>
            <w:r w:rsidRPr="00AD0F18">
              <w:rPr>
                <w:rFonts w:ascii="TH NiramitIT๙" w:hAnsi="TH NiramitIT๙" w:cs="TH NiramitIT๙" w:hint="cs"/>
                <w:sz w:val="24"/>
                <w:szCs w:val="24"/>
                <w:cs/>
              </w:rPr>
              <w:t>ไม่ได้ดำเนินการ</w:t>
            </w:r>
          </w:p>
        </w:tc>
      </w:tr>
      <w:tr w:rsidR="001E2103" w:rsidTr="001E210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6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thaiDistribute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โครงการทำหมันสุนัขและแมว ประจำปี ๒๕๕</w:t>
            </w:r>
            <w:r>
              <w:rPr>
                <w:rFonts w:ascii="TH NiramitIT๙" w:hAnsi="TH NiramitIT๙" w:cs="TH NiramitIT๙" w:hint="cs"/>
                <w:cs/>
              </w:rPr>
              <w:t>8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๕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03" w:rsidRPr="007700A8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sz w:val="28"/>
                <w:szCs w:val="28"/>
              </w:rPr>
            </w:pPr>
            <w:r w:rsidRPr="007700A8">
              <w:rPr>
                <w:rFonts w:ascii="TH NiramitIT๙" w:hAnsi="TH NiramitIT๙" w:cs="TH NiramitIT๙" w:hint="cs"/>
                <w:sz w:val="28"/>
                <w:szCs w:val="28"/>
                <w:cs/>
              </w:rPr>
              <w:t>ดำเนินการ</w:t>
            </w:r>
          </w:p>
        </w:tc>
      </w:tr>
      <w:tr w:rsidR="001E2103" w:rsidTr="001E210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7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thaiDistribute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โครงการจัดส่งนักกีฬา/กรีฑา ไปเข้าร่วมแข่งขันในระดับอื่นๆ ประจำปี ๒๕๕</w:t>
            </w:r>
            <w:r>
              <w:rPr>
                <w:rFonts w:ascii="TH NiramitIT๙" w:hAnsi="TH NiramitIT๙" w:cs="TH NiramitIT๙" w:hint="cs"/>
                <w:cs/>
              </w:rPr>
              <w:t>8</w:t>
            </w:r>
            <w:r>
              <w:rPr>
                <w:rFonts w:ascii="TH NiramitIT๙" w:hAnsi="TH NiramitIT๙" w:cs="TH NiramitIT๙"/>
                <w:cs/>
              </w:rPr>
              <w:t xml:space="preserve"> 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5</w:t>
            </w:r>
            <w:r>
              <w:rPr>
                <w:rFonts w:ascii="TH NiramitIT๙" w:hAnsi="TH NiramitIT๙" w:cs="TH NiramitIT๙"/>
                <w:cs/>
              </w:rPr>
              <w:t>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</w:rPr>
              <w:t>18</w:t>
            </w:r>
            <w:r>
              <w:rPr>
                <w:rFonts w:ascii="TH NiramitIT๙" w:hAnsi="TH NiramitIT๙" w:cs="TH NiramitIT๙" w:hint="cs"/>
                <w:cs/>
              </w:rPr>
              <w:t>,</w:t>
            </w:r>
            <w:r>
              <w:rPr>
                <w:rFonts w:ascii="TH NiramitIT๙" w:hAnsi="TH NiramitIT๙" w:cs="TH NiramitIT๙"/>
              </w:rPr>
              <w:t>36</w:t>
            </w:r>
            <w:r>
              <w:rPr>
                <w:rFonts w:ascii="TH NiramitIT๙" w:hAnsi="TH NiramitIT๙" w:cs="TH NiramitIT๙" w:hint="cs"/>
                <w:cs/>
              </w:rPr>
              <w:t>๐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1E2103" w:rsidTr="001E210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8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thaiDistribute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โครงการแข่งขันกีฬาต้านยาเสพติด </w:t>
            </w:r>
            <w:r>
              <w:rPr>
                <w:rFonts w:ascii="TH NiramitIT๙" w:hAnsi="TH NiramitIT๙" w:cs="TH NiramitIT๙" w:hint="cs"/>
                <w:cs/>
              </w:rPr>
              <w:t>และสร้างความรู้รักสามัคคี ตามแนวนโยบายของคณะรักษาความสงบแห่งชาติ (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คสช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 xml:space="preserve">.) </w:t>
            </w:r>
            <w:r>
              <w:rPr>
                <w:rFonts w:ascii="TH NiramitIT๙" w:hAnsi="TH NiramitIT๙" w:cs="TH NiramitIT๙"/>
                <w:cs/>
              </w:rPr>
              <w:t>ประจำปี ๒๕๕</w:t>
            </w:r>
            <w:r>
              <w:rPr>
                <w:rFonts w:ascii="TH NiramitIT๙" w:hAnsi="TH NiramitIT๙" w:cs="TH NiramitIT๙" w:hint="cs"/>
                <w:cs/>
              </w:rPr>
              <w:t>8</w:t>
            </w:r>
            <w:r>
              <w:rPr>
                <w:rFonts w:ascii="TH NiramitIT๙" w:hAnsi="TH NiramitIT๙" w:cs="TH NiramitIT๙"/>
                <w:cs/>
              </w:rPr>
              <w:t xml:space="preserve"> 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10</w:t>
            </w:r>
            <w:r>
              <w:rPr>
                <w:rFonts w:ascii="TH NiramitIT๙" w:hAnsi="TH NiramitIT๙" w:cs="TH NiramitIT๙"/>
                <w:cs/>
              </w:rPr>
              <w:t>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๙</w:t>
            </w:r>
            <w:r>
              <w:rPr>
                <w:rFonts w:ascii="TH NiramitIT๙" w:hAnsi="TH NiramitIT๙" w:cs="TH NiramitIT๙" w:hint="cs"/>
                <w:cs/>
              </w:rPr>
              <w:t>9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 w:hint="cs"/>
                <w:cs/>
              </w:rPr>
              <w:t>66</w:t>
            </w:r>
            <w:r>
              <w:rPr>
                <w:rFonts w:ascii="TH NiramitIT๙" w:hAnsi="TH NiramitIT๙" w:cs="TH NiramitIT๙"/>
                <w:cs/>
              </w:rPr>
              <w:t>๐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1E2103" w:rsidTr="001E210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9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thaiDistribute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โครงการเรียนรู้ทางวัฒนธรรมโดยกระบวนการมีส่วนร่วมในการจัดกระบวนแห่</w:t>
            </w:r>
            <w:proofErr w:type="spellStart"/>
            <w:r>
              <w:rPr>
                <w:rFonts w:ascii="TH NiramitIT๙" w:hAnsi="TH NiramitIT๙" w:cs="TH NiramitIT๙"/>
                <w:cs/>
              </w:rPr>
              <w:t>หม</w:t>
            </w:r>
            <w:proofErr w:type="spellEnd"/>
            <w:r>
              <w:rPr>
                <w:rFonts w:ascii="TH NiramitIT๙" w:hAnsi="TH NiramitIT๙" w:cs="TH NiramitIT๙"/>
                <w:cs/>
              </w:rPr>
              <w:t>รับงานประเพณีเทศกาลเดือนสิบ ประจำปี ๒๕๕</w:t>
            </w:r>
            <w:r>
              <w:rPr>
                <w:rFonts w:ascii="TH NiramitIT๙" w:hAnsi="TH NiramitIT๙" w:cs="TH NiramitIT๙" w:hint="cs"/>
                <w:cs/>
              </w:rPr>
              <w:t>8</w:t>
            </w:r>
            <w:r>
              <w:rPr>
                <w:rFonts w:ascii="TH NiramitIT๙" w:hAnsi="TH NiramitIT๙" w:cs="TH NiramitIT๙"/>
                <w:cs/>
              </w:rPr>
              <w:t xml:space="preserve"> 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อุดหนุนอำเภอหัวไทร</w:t>
            </w:r>
          </w:p>
        </w:tc>
      </w:tr>
      <w:tr w:rsidR="001E2103" w:rsidTr="001E210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10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thaiDistribute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โครงการเรียนรู้ทางวัฒนธรรมโดยกระบวนการมีส่วนร่วมในประเพณีแห่ผ้าขึ้นธาตุ ประจำปี ๒๕๕</w:t>
            </w:r>
            <w:r>
              <w:rPr>
                <w:rFonts w:ascii="TH NiramitIT๙" w:hAnsi="TH NiramitIT๙" w:cs="TH NiramitIT๙" w:hint="cs"/>
                <w:cs/>
              </w:rPr>
              <w:t>8</w:t>
            </w:r>
            <w:r>
              <w:rPr>
                <w:rFonts w:ascii="TH NiramitIT๙" w:hAnsi="TH NiramitIT๙" w:cs="TH NiramitIT๙"/>
                <w:cs/>
              </w:rPr>
              <w:t xml:space="preserve"> 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๕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๕,๐๐๐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อุดหนุนอำเภอหัวไทร</w:t>
            </w:r>
          </w:p>
        </w:tc>
      </w:tr>
      <w:tr w:rsidR="001E2103" w:rsidTr="001E210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</w:t>
            </w:r>
            <w:r>
              <w:rPr>
                <w:rFonts w:ascii="TH NiramitIT๙" w:hAnsi="TH NiramitIT๙" w:cs="TH NiramitIT๙" w:hint="cs"/>
                <w:cs/>
              </w:rPr>
              <w:t>1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thaiDistribute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โครงการจัดงานสงกรานต์ ประจำปี ๒๕๕</w:t>
            </w:r>
            <w:r>
              <w:rPr>
                <w:rFonts w:ascii="TH NiramitIT๙" w:hAnsi="TH NiramitIT๙" w:cs="TH NiramitIT๙" w:hint="cs"/>
                <w:cs/>
              </w:rPr>
              <w:t>8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8๙,100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</w:tbl>
    <w:p w:rsidR="001E2103" w:rsidRDefault="001E2103" w:rsidP="001E2103">
      <w:pPr>
        <w:pStyle w:val="a9"/>
        <w:spacing w:after="0"/>
        <w:jc w:val="center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 ๕ -</w:t>
      </w:r>
    </w:p>
    <w:p w:rsidR="001E2103" w:rsidRDefault="001E2103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b/>
          <w:bCs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6"/>
        <w:gridCol w:w="3528"/>
        <w:gridCol w:w="1967"/>
        <w:gridCol w:w="1469"/>
        <w:gridCol w:w="1614"/>
        <w:gridCol w:w="1055"/>
      </w:tblGrid>
      <w:tr w:rsidR="001E2103" w:rsidTr="001E210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ที่</w:t>
            </w:r>
          </w:p>
        </w:tc>
        <w:tc>
          <w:tcPr>
            <w:tcW w:w="3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โครงการ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งบตามข้อบัญญัติ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(บาท)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วงเงินที่เบิกจ่ายจริง</w:t>
            </w:r>
            <w:r>
              <w:rPr>
                <w:rFonts w:ascii="TH NiramitIT๙" w:hAnsi="TH NiramitIT๙" w:cs="TH NiramitIT๙"/>
                <w:b/>
                <w:bCs/>
              </w:rPr>
              <w:t xml:space="preserve"> 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หมาย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เหตุ</w:t>
            </w:r>
          </w:p>
        </w:tc>
      </w:tr>
      <w:tr w:rsidR="001E2103" w:rsidTr="001E210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/>
              </w:rPr>
              <w:t>1</w:t>
            </w:r>
            <w:r>
              <w:rPr>
                <w:rFonts w:ascii="TH NiramitIT๙" w:hAnsi="TH NiramitIT๙" w:cs="TH NiramitIT๙" w:hint="cs"/>
                <w:cs/>
              </w:rPr>
              <w:t>2</w:t>
            </w:r>
          </w:p>
        </w:tc>
        <w:tc>
          <w:tcPr>
            <w:tcW w:w="3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thaiDistribute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โครงการฝึกอบรมอาสาป้องกันภัยฝ่ายพลเรือน (อปพร.) ประจำปี ๒๕๕๘ 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55,000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03" w:rsidRPr="00AA380B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sz w:val="24"/>
                <w:szCs w:val="24"/>
              </w:rPr>
            </w:pPr>
            <w:r>
              <w:rPr>
                <w:rFonts w:ascii="TH NiramitIT๙" w:hAnsi="TH NiramitIT๙" w:cs="TH NiramitIT๙" w:hint="cs"/>
                <w:sz w:val="24"/>
                <w:szCs w:val="24"/>
                <w:cs/>
              </w:rPr>
              <w:t>ไม่ได้ดำเนินการ</w:t>
            </w:r>
          </w:p>
        </w:tc>
      </w:tr>
      <w:tr w:rsidR="001E2103" w:rsidTr="001E210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</w:t>
            </w:r>
            <w:r>
              <w:rPr>
                <w:rFonts w:ascii="TH NiramitIT๙" w:hAnsi="TH NiramitIT๙" w:cs="TH NiramitIT๙" w:hint="cs"/>
                <w:cs/>
              </w:rPr>
              <w:t>3</w:t>
            </w:r>
          </w:p>
        </w:tc>
        <w:tc>
          <w:tcPr>
            <w:tcW w:w="3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03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โครงการแห่เทียนพรรษา ประจำปี ๒๕๕</w:t>
            </w:r>
            <w:r>
              <w:rPr>
                <w:rFonts w:ascii="TH NiramitIT๙" w:hAnsi="TH NiramitIT๙" w:cs="TH NiramitIT๙" w:hint="cs"/>
                <w:cs/>
              </w:rPr>
              <w:t>8</w:t>
            </w:r>
            <w:r>
              <w:rPr>
                <w:rFonts w:ascii="TH NiramitIT๙" w:hAnsi="TH NiramitIT๙" w:cs="TH NiramitIT๙"/>
                <w:cs/>
              </w:rPr>
              <w:t xml:space="preserve"> 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๑๕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03" w:rsidRPr="00AD0F18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sz w:val="24"/>
                <w:szCs w:val="24"/>
              </w:rPr>
            </w:pPr>
            <w:r w:rsidRPr="00AD0F18">
              <w:rPr>
                <w:rFonts w:ascii="TH NiramitIT๙" w:hAnsi="TH NiramitIT๙" w:cs="TH NiramitIT๙" w:hint="cs"/>
                <w:sz w:val="24"/>
                <w:szCs w:val="24"/>
                <w:cs/>
              </w:rPr>
              <w:t>ไม่ได้ดำเนินการ</w:t>
            </w:r>
          </w:p>
        </w:tc>
      </w:tr>
      <w:tr w:rsidR="001E2103" w:rsidTr="001E210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14</w:t>
            </w:r>
          </w:p>
        </w:tc>
        <w:tc>
          <w:tcPr>
            <w:tcW w:w="3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โครงการสนับสนุนวัคซีนยาถ่ายพยาธิสำหรับสัตว์</w:t>
            </w:r>
            <w:r>
              <w:rPr>
                <w:rFonts w:ascii="TH NiramitIT๙" w:hAnsi="TH NiramitIT๙" w:cs="TH NiramitIT๙" w:hint="cs"/>
                <w:cs/>
              </w:rPr>
              <w:t>ให้แก่เกษตรกรตำบลท่าซอม</w:t>
            </w:r>
            <w:r>
              <w:rPr>
                <w:rFonts w:ascii="TH NiramitIT๙" w:hAnsi="TH NiramitIT๙" w:cs="TH NiramitIT๙"/>
                <w:cs/>
              </w:rPr>
              <w:t xml:space="preserve"> ประจำปี ๒๕๕</w:t>
            </w:r>
            <w:r>
              <w:rPr>
                <w:rFonts w:ascii="TH NiramitIT๙" w:hAnsi="TH NiramitIT๙" w:cs="TH NiramitIT๙" w:hint="cs"/>
                <w:cs/>
              </w:rPr>
              <w:t>8</w:t>
            </w:r>
            <w:r>
              <w:rPr>
                <w:rFonts w:ascii="TH NiramitIT๙" w:hAnsi="TH NiramitIT๙" w:cs="TH NiramitIT๙"/>
                <w:cs/>
              </w:rPr>
              <w:t xml:space="preserve"> 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๑๕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03" w:rsidRPr="00AD0F18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sz w:val="24"/>
                <w:szCs w:val="24"/>
              </w:rPr>
            </w:pPr>
            <w:r w:rsidRPr="00AD0F18">
              <w:rPr>
                <w:rFonts w:ascii="TH NiramitIT๙" w:hAnsi="TH NiramitIT๙" w:cs="TH NiramitIT๙" w:hint="cs"/>
                <w:sz w:val="24"/>
                <w:szCs w:val="24"/>
                <w:cs/>
              </w:rPr>
              <w:t>ไม่ได้ดำเนินการ</w:t>
            </w:r>
          </w:p>
        </w:tc>
      </w:tr>
      <w:tr w:rsidR="001E2103" w:rsidTr="001E210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15</w:t>
            </w:r>
          </w:p>
        </w:tc>
        <w:tc>
          <w:tcPr>
            <w:tcW w:w="3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03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โครงการพัฒนาสาธารณสุขมูลฐาน ประจำปี 2558 (อุดหนุน 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อส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 xml:space="preserve">ม. จำนวน 9 หมู่บ้านๆ ละ 15,000 บาท ) 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135,000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67,500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1E2103" w:rsidTr="001E210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16</w:t>
            </w:r>
          </w:p>
        </w:tc>
        <w:tc>
          <w:tcPr>
            <w:tcW w:w="3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โครงการจัดระบบการแพทย์ฉุกเฉิน ประจำตำบลท่าซอม (</w:t>
            </w:r>
            <w:r>
              <w:rPr>
                <w:rFonts w:ascii="TH NiramitIT๙" w:hAnsi="TH NiramitIT๙" w:cs="TH NiramitIT๙"/>
              </w:rPr>
              <w:t>EMS</w:t>
            </w:r>
            <w:r>
              <w:rPr>
                <w:rFonts w:ascii="TH NiramitIT๙" w:hAnsi="TH NiramitIT๙" w:cs="TH NiramitIT๙" w:hint="cs"/>
                <w:cs/>
              </w:rPr>
              <w:t xml:space="preserve">) ประจำปี ๒๕๕8 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๒๐๐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139,985.30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1E2103" w:rsidTr="001E2103"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17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โครงการรณรงค์ลดอุบัติเหตุทางถนนในช่วงเทศกาลปีใหม่ ประจำปี ๒๕๕</w:t>
            </w:r>
            <w:r>
              <w:rPr>
                <w:rFonts w:ascii="TH NiramitIT๙" w:hAnsi="TH NiramitIT๙" w:cs="TH NiramitIT๙" w:hint="cs"/>
                <w:cs/>
              </w:rPr>
              <w:t>8</w:t>
            </w:r>
            <w:r>
              <w:rPr>
                <w:rFonts w:ascii="TH NiramitIT๙" w:hAnsi="TH NiramitIT๙" w:cs="TH NiramitIT๙"/>
                <w:cs/>
              </w:rPr>
              <w:t xml:space="preserve"> 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9,36๐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1E2103" w:rsidTr="001E2103"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18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03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โครงการรณรงค์ลดอุบัติเหตุทางถนนในช่วงเทศกาลสงกรานต์ ประจำปี ๒๕๕</w:t>
            </w:r>
            <w:r>
              <w:rPr>
                <w:rFonts w:ascii="TH NiramitIT๙" w:hAnsi="TH NiramitIT๙" w:cs="TH NiramitIT๙" w:hint="cs"/>
                <w:cs/>
              </w:rPr>
              <w:t>8</w:t>
            </w:r>
            <w:r>
              <w:rPr>
                <w:rFonts w:ascii="TH NiramitIT๙" w:hAnsi="TH NiramitIT๙" w:cs="TH NiramitIT๙"/>
                <w:cs/>
              </w:rPr>
              <w:t xml:space="preserve"> 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๙,84๐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1E2103" w:rsidTr="001E2103"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19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03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โครงการวันเด็ก</w:t>
            </w:r>
            <w:r>
              <w:rPr>
                <w:rFonts w:ascii="TH NiramitIT๙" w:hAnsi="TH NiramitIT๙" w:cs="TH NiramitIT๙" w:hint="cs"/>
                <w:cs/>
              </w:rPr>
              <w:t xml:space="preserve">แห่งชาติ </w:t>
            </w:r>
            <w:r>
              <w:rPr>
                <w:rFonts w:ascii="TH NiramitIT๙" w:hAnsi="TH NiramitIT๙" w:cs="TH NiramitIT๙"/>
                <w:cs/>
              </w:rPr>
              <w:t>ประจำปี ๒๕๕</w:t>
            </w:r>
            <w:r>
              <w:rPr>
                <w:rFonts w:ascii="TH NiramitIT๙" w:hAnsi="TH NiramitIT๙" w:cs="TH NiramitIT๙" w:hint="cs"/>
                <w:cs/>
              </w:rPr>
              <w:t>8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55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55,๐๐๐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1E2103" w:rsidTr="001E2103"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20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สงเคราะห์เบี้ยยังชีพผู้ป่วยเอดส์ 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๓๐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๓๐,๐๐๐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1E2103" w:rsidTr="001E2103"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21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โครงการรณรงค์ป้องกันไข้เลือดออก ประจำปี ๒๕๕8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50,000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03" w:rsidRPr="00197B6C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sz w:val="28"/>
                <w:szCs w:val="28"/>
              </w:rPr>
            </w:pPr>
            <w:r w:rsidRPr="00197B6C">
              <w:rPr>
                <w:rFonts w:ascii="TH NiramitIT๙" w:hAnsi="TH NiramitIT๙" w:cs="TH NiramitIT๙" w:hint="cs"/>
                <w:sz w:val="28"/>
                <w:szCs w:val="28"/>
                <w:cs/>
              </w:rPr>
              <w:t>ดำเนินการ</w:t>
            </w:r>
          </w:p>
        </w:tc>
      </w:tr>
    </w:tbl>
    <w:p w:rsidR="00970D61" w:rsidRDefault="00970D61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b/>
          <w:bCs/>
        </w:rPr>
      </w:pPr>
    </w:p>
    <w:p w:rsidR="001E2103" w:rsidRDefault="001E2103" w:rsidP="001E2103">
      <w:pPr>
        <w:pStyle w:val="a9"/>
        <w:spacing w:after="0"/>
        <w:jc w:val="center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 ๖ -</w:t>
      </w:r>
    </w:p>
    <w:p w:rsidR="00970D61" w:rsidRDefault="00970D61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b/>
          <w:bCs/>
        </w:rPr>
      </w:pPr>
    </w:p>
    <w:tbl>
      <w:tblPr>
        <w:tblW w:w="1026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4"/>
        <w:gridCol w:w="3528"/>
        <w:gridCol w:w="18"/>
        <w:gridCol w:w="1742"/>
        <w:gridCol w:w="1550"/>
        <w:gridCol w:w="1680"/>
        <w:gridCol w:w="1168"/>
      </w:tblGrid>
      <w:tr w:rsidR="001E2103" w:rsidTr="001E2103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ที่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โครงการ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งบตามข้อบัญญัติ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(บาท)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วงเงินที่เบิกจ่ายจริง</w:t>
            </w:r>
            <w:r>
              <w:rPr>
                <w:rFonts w:ascii="TH NiramitIT๙" w:hAnsi="TH NiramitIT๙" w:cs="TH NiramitIT๙"/>
                <w:b/>
                <w:bCs/>
              </w:rPr>
              <w:t xml:space="preserve"> 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หมายเหตุ</w:t>
            </w:r>
          </w:p>
        </w:tc>
      </w:tr>
      <w:tr w:rsidR="001E2103" w:rsidTr="001E2103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22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โครงการจัดหาเครื่องมืออุปกรณ์กีฬาหมู่บ้าน ประจำปี 2558</w:t>
            </w:r>
          </w:p>
        </w:tc>
        <w:tc>
          <w:tcPr>
            <w:tcW w:w="1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90,000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89,995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1E2103" w:rsidTr="001E2103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23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โครงการพัฒนาศักยภาพศูนย์ อปพร. 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อบต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>.ท่าซอม ประจำปี 2558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6,000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03" w:rsidRPr="00687A7A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sz w:val="24"/>
                <w:szCs w:val="24"/>
              </w:rPr>
            </w:pPr>
            <w:r w:rsidRPr="00687A7A">
              <w:rPr>
                <w:rFonts w:ascii="TH NiramitIT๙" w:hAnsi="TH NiramitIT๙" w:cs="TH NiramitIT๙" w:hint="cs"/>
                <w:sz w:val="24"/>
                <w:szCs w:val="24"/>
                <w:cs/>
              </w:rPr>
              <w:t>ไม่ได้ดำเนินการ</w:t>
            </w:r>
          </w:p>
        </w:tc>
      </w:tr>
      <w:tr w:rsidR="001E2103" w:rsidTr="001E2103">
        <w:tc>
          <w:tcPr>
            <w:tcW w:w="102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แนวทางการพัฒนาที่ ๒ เสริมสร้างความเข้มแข็งของชุมชน </w:t>
            </w:r>
          </w:p>
        </w:tc>
      </w:tr>
      <w:tr w:rsidR="001E2103" w:rsidTr="001E2103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24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การจัดงานเฉลิมพระเกียรติ ประจำปี 2558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49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  <w:p w:rsidR="001E2103" w:rsidRDefault="001E2103" w:rsidP="001E2103">
            <w:pPr>
              <w:rPr>
                <w:lang w:eastAsia="zh-CN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๑3,3๐๐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1E2103" w:rsidTr="001E2103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25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โครงการส่งเสริมและสนับสนุนการสร้างความปรองดองสมานฉันท์ตามแนวนโยบายของคณะรักษาความสงบแห่งชาติ (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คสช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>.) ประจำปี 2558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20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11,200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1E2103" w:rsidTr="001E2103">
        <w:tc>
          <w:tcPr>
            <w:tcW w:w="102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 xml:space="preserve">ยุทธศาสตร์ที่ ๓  การพัฒนาด้านทรัพยากรธรรมชาติและสิ่งแวดล้อม 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แนวทางการพัฒนาที่ ๑  พัฒนาบำรุงรักษาสิ่งแวดล้อมและการจัดการทรัพยากรธรรมชาติ</w:t>
            </w:r>
          </w:p>
        </w:tc>
      </w:tr>
      <w:tr w:rsidR="001E2103" w:rsidTr="001E2103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โครง</w:t>
            </w:r>
            <w:r>
              <w:rPr>
                <w:rFonts w:ascii="TH NiramitIT๙" w:hAnsi="TH NiramitIT๙" w:cs="TH NiramitIT๙"/>
                <w:cs/>
              </w:rPr>
              <w:t>การบำรุง</w:t>
            </w:r>
            <w:r>
              <w:rPr>
                <w:rFonts w:ascii="TH NiramitIT๙" w:hAnsi="TH NiramitIT๙" w:cs="TH NiramitIT๙" w:hint="cs"/>
                <w:cs/>
              </w:rPr>
              <w:t xml:space="preserve"> </w:t>
            </w:r>
            <w:r>
              <w:rPr>
                <w:rFonts w:ascii="TH NiramitIT๙" w:hAnsi="TH NiramitIT๙" w:cs="TH NiramitIT๙"/>
                <w:cs/>
              </w:rPr>
              <w:t>รักษา</w:t>
            </w:r>
            <w:r>
              <w:rPr>
                <w:rFonts w:ascii="TH NiramitIT๙" w:hAnsi="TH NiramitIT๙" w:cs="TH NiramitIT๙" w:hint="cs"/>
                <w:cs/>
              </w:rPr>
              <w:t xml:space="preserve"> และปรับปรุง</w:t>
            </w:r>
            <w:r>
              <w:rPr>
                <w:rFonts w:ascii="TH NiramitIT๙" w:hAnsi="TH NiramitIT๙" w:cs="TH NiramitIT๙"/>
                <w:cs/>
              </w:rPr>
              <w:t xml:space="preserve">แหล่งน้ำ คู คลองสาธารณะ 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๓๐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 w:rsidRPr="00687A7A">
              <w:rPr>
                <w:rFonts w:ascii="TH NiramitIT๙" w:hAnsi="TH NiramitIT๙" w:cs="TH NiramitIT๙" w:hint="cs"/>
                <w:sz w:val="24"/>
                <w:szCs w:val="24"/>
                <w:cs/>
              </w:rPr>
              <w:t>ไม่ได้ดำเนินการ</w:t>
            </w:r>
          </w:p>
        </w:tc>
      </w:tr>
      <w:tr w:rsidR="001E2103" w:rsidTr="001E2103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2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03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โครงการสร้างจิตสำนึก พิทักษ์สิ่งแวดล้อม ประจำปี 2558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5,000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9,500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03" w:rsidRPr="00687A7A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sz w:val="24"/>
                <w:szCs w:val="24"/>
                <w:cs/>
              </w:rPr>
            </w:pPr>
            <w:r>
              <w:rPr>
                <w:rFonts w:ascii="TH NiramitIT๙" w:hAnsi="TH NiramitIT๙" w:cs="TH NiramitIT๙" w:hint="cs"/>
                <w:sz w:val="24"/>
                <w:szCs w:val="24"/>
                <w:cs/>
              </w:rPr>
              <w:t>โอนเพิ่ม 5,000 บาท</w:t>
            </w:r>
          </w:p>
        </w:tc>
      </w:tr>
      <w:tr w:rsidR="001E2103" w:rsidTr="001E2103">
        <w:tc>
          <w:tcPr>
            <w:tcW w:w="102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03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 xml:space="preserve">ยุทธศาสตร์ที่ ๔  การพัฒนาด้านโครงสร้างพื้นฐาน 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แนวทางการพัฒนาที่ ๑ การพัฒนาด้านกายภาพเกี่ยวกับสาธารณูปโภคสาธารณูปการต่างๆ </w:t>
            </w:r>
          </w:p>
        </w:tc>
      </w:tr>
      <w:tr w:rsidR="001E2103" w:rsidTr="001E2103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Pr="00213485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 w:rsidRPr="00213485">
              <w:rPr>
                <w:rFonts w:ascii="TH NiramitIT๙" w:hAnsi="TH NiramitIT๙" w:cs="TH NiramitIT๙" w:hint="cs"/>
                <w:cs/>
              </w:rPr>
              <w:t>1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03" w:rsidRDefault="001E2103" w:rsidP="001E2103">
            <w:pPr>
              <w:rPr>
                <w:rFonts w:ascii="TH NiramitIT๙" w:hAnsi="TH NiramitIT๙" w:cs="TH NiramitIT๙"/>
                <w:color w:val="000000"/>
                <w:sz w:val="32"/>
                <w:szCs w:val="32"/>
              </w:rPr>
            </w:pPr>
            <w:r w:rsidRPr="00426705">
              <w:rPr>
                <w:rFonts w:ascii="TH NiramitIT๙" w:hAnsi="TH NiramitIT๙" w:cs="TH NiramitIT๙"/>
                <w:color w:val="000000"/>
                <w:sz w:val="32"/>
                <w:szCs w:val="32"/>
                <w:cs/>
              </w:rPr>
              <w:t>โครงการปรับปรุงถนนสายเสือหึง</w:t>
            </w:r>
          </w:p>
          <w:p w:rsidR="001E2103" w:rsidRPr="00426705" w:rsidRDefault="001E2103" w:rsidP="001E2103">
            <w:pPr>
              <w:rPr>
                <w:rFonts w:ascii="TH NiramitIT๙" w:hAnsi="TH NiramitIT๙" w:cs="TH NiramitIT๙"/>
                <w:color w:val="000000"/>
                <w:sz w:val="32"/>
                <w:szCs w:val="32"/>
              </w:rPr>
            </w:pPr>
            <w:r w:rsidRPr="00426705">
              <w:rPr>
                <w:rFonts w:ascii="TH NiramitIT๙" w:hAnsi="TH NiramitIT๙" w:cs="TH NiramitIT๙"/>
                <w:color w:val="000000"/>
                <w:sz w:val="32"/>
                <w:szCs w:val="32"/>
              </w:rPr>
              <w:t>(</w:t>
            </w:r>
            <w:r w:rsidRPr="00426705">
              <w:rPr>
                <w:rFonts w:ascii="TH NiramitIT๙" w:hAnsi="TH NiramitIT๙" w:cs="TH NiramitIT๙"/>
                <w:color w:val="000000"/>
                <w:sz w:val="32"/>
                <w:szCs w:val="32"/>
                <w:cs/>
              </w:rPr>
              <w:t>ช่วงศาลาอเนกประสงค์ -</w:t>
            </w:r>
            <w:r w:rsidRPr="00426705">
              <w:rPr>
                <w:rFonts w:ascii="TH NiramitIT๙" w:hAnsi="TH NiramitIT๙" w:cs="TH NiramitIT๙"/>
                <w:color w:val="000000"/>
                <w:sz w:val="32"/>
                <w:szCs w:val="32"/>
              </w:rPr>
              <w:t xml:space="preserve"> </w:t>
            </w:r>
            <w:r w:rsidRPr="00426705">
              <w:rPr>
                <w:rFonts w:ascii="TH NiramitIT๙" w:hAnsi="TH NiramitIT๙" w:cs="TH NiramitIT๙"/>
                <w:color w:val="000000"/>
                <w:sz w:val="32"/>
                <w:szCs w:val="32"/>
                <w:cs/>
              </w:rPr>
              <w:t>บ้านนายพิชัย) หมู่ที่ ๑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Pr="004E04CF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 w:rsidRPr="004E04CF">
              <w:rPr>
                <w:rFonts w:ascii="TH NiramitIT๙" w:hAnsi="TH NiramitIT๙" w:cs="TH NiramitIT๙"/>
              </w:rPr>
              <w:t>206</w:t>
            </w:r>
            <w:r w:rsidRPr="004E04CF">
              <w:rPr>
                <w:rFonts w:ascii="TH NiramitIT๙" w:hAnsi="TH NiramitIT๙" w:cs="TH NiramitIT๙" w:hint="cs"/>
                <w:cs/>
              </w:rPr>
              <w:t>,000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Pr="004E04CF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120,900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03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b/>
                <w:bCs/>
                <w:cs/>
              </w:rPr>
            </w:pPr>
          </w:p>
        </w:tc>
      </w:tr>
      <w:tr w:rsidR="001E2103" w:rsidTr="001E2103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Pr="00213485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 w:rsidRPr="00213485">
              <w:rPr>
                <w:rFonts w:ascii="TH NiramitIT๙" w:hAnsi="TH NiramitIT๙" w:cs="TH NiramitIT๙" w:hint="cs"/>
                <w:cs/>
              </w:rPr>
              <w:t>2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03" w:rsidRPr="00426705" w:rsidRDefault="001E2103" w:rsidP="001E2103">
            <w:pPr>
              <w:rPr>
                <w:rFonts w:ascii="TH NiramitIT๙" w:hAnsi="TH NiramitIT๙" w:cs="TH NiramitIT๙"/>
                <w:color w:val="000000"/>
                <w:sz w:val="32"/>
                <w:szCs w:val="32"/>
              </w:rPr>
            </w:pPr>
            <w:r w:rsidRPr="00426705">
              <w:rPr>
                <w:rFonts w:ascii="TH NiramitIT๙" w:hAnsi="TH NiramitIT๙" w:cs="TH NiramitIT๙"/>
                <w:color w:val="000000"/>
                <w:sz w:val="32"/>
                <w:szCs w:val="32"/>
                <w:cs/>
              </w:rPr>
              <w:t>โครงการปรับปรุงถนนสายแหลมสระ - จันดี หมู่ที่ ๓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Pr="004E04CF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394,000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Pr="004E04CF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231,000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03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b/>
                <w:bCs/>
                <w:cs/>
              </w:rPr>
            </w:pPr>
          </w:p>
        </w:tc>
      </w:tr>
      <w:tr w:rsidR="001E2103" w:rsidTr="001E2103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Pr="00213485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 w:rsidRPr="00213485">
              <w:rPr>
                <w:rFonts w:ascii="TH NiramitIT๙" w:hAnsi="TH NiramitIT๙" w:cs="TH NiramitIT๙" w:hint="cs"/>
                <w:cs/>
              </w:rPr>
              <w:t>3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03" w:rsidRPr="00426705" w:rsidRDefault="001E2103" w:rsidP="001E2103">
            <w:pPr>
              <w:rPr>
                <w:rFonts w:ascii="TH NiramitIT๙" w:hAnsi="TH NiramitIT๙" w:cs="TH NiramitIT๙"/>
                <w:color w:val="000000"/>
                <w:sz w:val="32"/>
                <w:szCs w:val="32"/>
              </w:rPr>
            </w:pPr>
            <w:r w:rsidRPr="00426705">
              <w:rPr>
                <w:rFonts w:ascii="TH NiramitIT๙" w:hAnsi="TH NiramitIT๙" w:cs="TH NiramitIT๙"/>
                <w:color w:val="000000"/>
                <w:sz w:val="32"/>
                <w:szCs w:val="32"/>
                <w:cs/>
              </w:rPr>
              <w:t>โครงการปรับปรุงถนนสายบางคุระ</w:t>
            </w:r>
            <w:r>
              <w:rPr>
                <w:rFonts w:ascii="TH NiramitIT๙" w:hAnsi="TH NiramitIT๙" w:cs="TH NiramitIT๙"/>
                <w:color w:val="000000"/>
                <w:sz w:val="32"/>
                <w:szCs w:val="32"/>
              </w:rPr>
              <w:t xml:space="preserve"> </w:t>
            </w:r>
            <w:r w:rsidRPr="00426705">
              <w:rPr>
                <w:rFonts w:ascii="TH NiramitIT๙" w:hAnsi="TH NiramitIT๙" w:cs="TH NiramitIT๙"/>
                <w:color w:val="000000"/>
                <w:sz w:val="32"/>
                <w:szCs w:val="32"/>
              </w:rPr>
              <w:t xml:space="preserve">- </w:t>
            </w:r>
            <w:r w:rsidRPr="00426705">
              <w:rPr>
                <w:rFonts w:ascii="TH NiramitIT๙" w:hAnsi="TH NiramitIT๙" w:cs="TH NiramitIT๙"/>
                <w:color w:val="000000"/>
                <w:sz w:val="32"/>
                <w:szCs w:val="32"/>
                <w:cs/>
              </w:rPr>
              <w:t>กลางทุ่ง หมู่ที่ ๓</w:t>
            </w:r>
            <w:r w:rsidRPr="00426705">
              <w:rPr>
                <w:rFonts w:ascii="TH NiramitIT๙" w:hAnsi="TH NiramitIT๙" w:cs="TH NiramitIT๙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Pr="004E04CF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292,000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Pr="004E04CF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03" w:rsidRPr="004E04CF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sz w:val="24"/>
                <w:szCs w:val="24"/>
                <w:cs/>
              </w:rPr>
            </w:pPr>
            <w:r>
              <w:rPr>
                <w:rFonts w:ascii="TH NiramitIT๙" w:hAnsi="TH NiramitIT๙" w:cs="TH NiramitIT๙" w:hint="cs"/>
                <w:sz w:val="24"/>
                <w:szCs w:val="24"/>
                <w:cs/>
              </w:rPr>
              <w:t>ไม่ได้ดำเนินการ</w:t>
            </w:r>
          </w:p>
        </w:tc>
      </w:tr>
    </w:tbl>
    <w:p w:rsidR="00970D61" w:rsidRDefault="00970D61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b/>
          <w:bCs/>
        </w:rPr>
      </w:pPr>
    </w:p>
    <w:p w:rsidR="001E2103" w:rsidRDefault="001E2103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b/>
          <w:bCs/>
        </w:rPr>
      </w:pPr>
    </w:p>
    <w:p w:rsidR="001E2103" w:rsidRDefault="001E2103" w:rsidP="001E2103">
      <w:pPr>
        <w:pStyle w:val="a9"/>
        <w:spacing w:after="0"/>
        <w:jc w:val="center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 ๗ -</w:t>
      </w:r>
    </w:p>
    <w:p w:rsidR="001E2103" w:rsidRDefault="001E2103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b/>
          <w:bCs/>
        </w:rPr>
      </w:pPr>
    </w:p>
    <w:tbl>
      <w:tblPr>
        <w:tblW w:w="1026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5"/>
        <w:gridCol w:w="3658"/>
        <w:gridCol w:w="1761"/>
        <w:gridCol w:w="1567"/>
        <w:gridCol w:w="1709"/>
        <w:gridCol w:w="990"/>
      </w:tblGrid>
      <w:tr w:rsidR="001E2103" w:rsidTr="001E2103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ที่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โครงการ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งบตามข้อบัญญัติ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(บาท)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วงเงินที่เบิกจ่ายจริง</w:t>
            </w:r>
            <w:r>
              <w:rPr>
                <w:rFonts w:ascii="TH NiramitIT๙" w:hAnsi="TH NiramitIT๙" w:cs="TH NiramitIT๙"/>
                <w:b/>
                <w:bCs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หมายเหตุ</w:t>
            </w:r>
          </w:p>
        </w:tc>
      </w:tr>
      <w:tr w:rsidR="001E2103" w:rsidTr="001E2103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Pr="00213485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 w:rsidRPr="00213485">
              <w:rPr>
                <w:rFonts w:ascii="TH NiramitIT๙" w:hAnsi="TH NiramitIT๙" w:cs="TH NiramitIT๙" w:hint="cs"/>
                <w:cs/>
              </w:rPr>
              <w:t>4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Pr="0065708E" w:rsidRDefault="001E2103" w:rsidP="001E210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570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โครงการปรับปรุงถนนสายคันคลองบางเสือ หมู่ที่</w:t>
            </w:r>
            <w:r w:rsidRPr="0065708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6570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๕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Pr="004E04CF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345,000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Pr="004E04CF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03" w:rsidRPr="004E04CF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sz w:val="24"/>
                <w:szCs w:val="24"/>
                <w:cs/>
              </w:rPr>
            </w:pPr>
            <w:r>
              <w:rPr>
                <w:rFonts w:ascii="TH NiramitIT๙" w:hAnsi="TH NiramitIT๙" w:cs="TH NiramitIT๙" w:hint="cs"/>
                <w:sz w:val="24"/>
                <w:szCs w:val="24"/>
                <w:cs/>
              </w:rPr>
              <w:t>ไม่ได้ดำเนินการ</w:t>
            </w:r>
          </w:p>
        </w:tc>
      </w:tr>
      <w:tr w:rsidR="001E2103" w:rsidTr="001E2103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Pr="00213485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 w:rsidRPr="00213485">
              <w:rPr>
                <w:rFonts w:ascii="TH NiramitIT๙" w:hAnsi="TH NiramitIT๙" w:cs="TH NiramitIT๙" w:hint="cs"/>
                <w:cs/>
              </w:rPr>
              <w:t>5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Pr="0065708E" w:rsidRDefault="001E2103" w:rsidP="001E210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570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โครงการปรับปรุงถนนสายคันคลองบางเสือ หมู่ที่ ๖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Pr="004E04CF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315,000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Pr="004E04CF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315,000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03" w:rsidRPr="004E04CF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sz w:val="24"/>
                <w:szCs w:val="24"/>
                <w:cs/>
              </w:rPr>
            </w:pPr>
            <w:r>
              <w:rPr>
                <w:rFonts w:ascii="TH NiramitIT๙" w:hAnsi="TH NiramitIT๙" w:cs="TH NiramitIT๙" w:hint="cs"/>
                <w:sz w:val="24"/>
                <w:szCs w:val="24"/>
                <w:cs/>
              </w:rPr>
              <w:t>อยู่ระหว่างดำเนินการ</w:t>
            </w:r>
          </w:p>
        </w:tc>
      </w:tr>
      <w:tr w:rsidR="001E2103" w:rsidTr="001E2103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Pr="00213485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 w:rsidRPr="00213485">
              <w:rPr>
                <w:rFonts w:ascii="TH NiramitIT๙" w:hAnsi="TH NiramitIT๙" w:cs="TH NiramitIT๙" w:hint="cs"/>
                <w:cs/>
              </w:rPr>
              <w:t>6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2103" w:rsidRPr="0065708E" w:rsidRDefault="001E2103" w:rsidP="001E210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570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โครงการปรับปรุงถนนสายหนองชุมเห็ด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65708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6570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คลองเขต (ช่วงหนองชุมเห็ด - คลองชักน้ำสายที่ ๑) หมู่ที่</w:t>
            </w:r>
            <w:r w:rsidRPr="0065708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6570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๗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Pr="004E04CF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339,000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Pr="004E04CF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199,000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03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b/>
                <w:bCs/>
                <w:cs/>
              </w:rPr>
            </w:pPr>
          </w:p>
        </w:tc>
      </w:tr>
      <w:tr w:rsidR="001E2103" w:rsidTr="001E2103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Pr="00213485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 w:rsidRPr="00213485">
              <w:rPr>
                <w:rFonts w:ascii="TH NiramitIT๙" w:hAnsi="TH NiramitIT๙" w:cs="TH NiramitIT๙" w:hint="cs"/>
                <w:cs/>
              </w:rPr>
              <w:t>7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Pr="00213485" w:rsidRDefault="001E2103" w:rsidP="001E210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1348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โครงการปรับปรุงถนนสายหนำหย่อม</w:t>
            </w:r>
            <w:r w:rsidRPr="0021348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- </w:t>
            </w:r>
            <w:r w:rsidRPr="0021348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สระโอ</w:t>
            </w:r>
            <w:proofErr w:type="spellStart"/>
            <w:r w:rsidRPr="0021348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เภา</w:t>
            </w:r>
            <w:proofErr w:type="spellEnd"/>
            <w:r w:rsidRPr="0021348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21348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หมู่ที่ ๘</w:t>
            </w:r>
            <w:r w:rsidRPr="0021348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21348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๙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Pr="004E04CF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378,000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Pr="004E04CF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03" w:rsidRPr="004E04CF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sz w:val="24"/>
                <w:szCs w:val="24"/>
                <w:cs/>
              </w:rPr>
            </w:pPr>
            <w:r>
              <w:rPr>
                <w:rFonts w:ascii="TH NiramitIT๙" w:hAnsi="TH NiramitIT๙" w:cs="TH NiramitIT๙" w:hint="cs"/>
                <w:sz w:val="24"/>
                <w:szCs w:val="24"/>
                <w:cs/>
              </w:rPr>
              <w:t>ไม่ได้ดำเนินการ</w:t>
            </w:r>
          </w:p>
        </w:tc>
      </w:tr>
      <w:tr w:rsidR="001E2103" w:rsidTr="001E2103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Pr="00213485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 w:rsidRPr="00213485">
              <w:rPr>
                <w:rFonts w:ascii="TH NiramitIT๙" w:hAnsi="TH NiramitIT๙" w:cs="TH NiramitIT๙" w:hint="cs"/>
                <w:cs/>
              </w:rPr>
              <w:t>8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2103" w:rsidRPr="00213485" w:rsidRDefault="001E2103" w:rsidP="001E210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1348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โครงการปรับปรุงถนนสายเลียบคลอง</w:t>
            </w:r>
            <w:proofErr w:type="spellStart"/>
            <w:r w:rsidRPr="0021348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พัทธ</w:t>
            </w:r>
            <w:proofErr w:type="spellEnd"/>
            <w:r w:rsidRPr="0021348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สีมา ๒ (ช่วงบ้านนายเจียร</w:t>
            </w:r>
            <w:r w:rsidRPr="0021348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- </w:t>
            </w:r>
            <w:r w:rsidRPr="0021348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บ้านนายช่วง) หมู่ที่ ๙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Pr="004E04CF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95,900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Pr="004E04CF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95,900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03" w:rsidRPr="004E04CF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sz w:val="24"/>
                <w:szCs w:val="24"/>
                <w:cs/>
              </w:rPr>
            </w:pPr>
            <w:r>
              <w:rPr>
                <w:rFonts w:ascii="TH NiramitIT๙" w:hAnsi="TH NiramitIT๙" w:cs="TH NiramitIT๙" w:hint="cs"/>
                <w:sz w:val="24"/>
                <w:szCs w:val="24"/>
                <w:cs/>
              </w:rPr>
              <w:t>อยู่ระหว่างดำเนินการ</w:t>
            </w:r>
          </w:p>
        </w:tc>
      </w:tr>
      <w:tr w:rsidR="001E2103" w:rsidTr="001E2103">
        <w:tc>
          <w:tcPr>
            <w:tcW w:w="10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 xml:space="preserve">ยุทธศาสตร์ที่ ๕  การพัฒนาด้านเศรษฐกิจ 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แนวทางการพัฒนาที่ ๑  พัฒนาและส่งเสริมอาชีพให้แก่ประชาชน </w:t>
            </w:r>
          </w:p>
        </w:tc>
      </w:tr>
      <w:tr w:rsidR="001E2103" w:rsidTr="001E2103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1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โครงการฝึกอบรมพัฒนาฝีมือแรงงานกลุ่มอาชีพ ประจำปี ๒๕๕</w:t>
            </w:r>
            <w:r>
              <w:rPr>
                <w:rFonts w:ascii="TH NiramitIT๙" w:hAnsi="TH NiramitIT๙" w:cs="TH NiramitIT๙" w:hint="cs"/>
                <w:cs/>
              </w:rPr>
              <w:t>8</w:t>
            </w:r>
            <w:r>
              <w:rPr>
                <w:rFonts w:ascii="TH NiramitIT๙" w:hAnsi="TH NiramitIT๙" w:cs="TH NiramitIT๙"/>
                <w:cs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1</w:t>
            </w:r>
            <w:r>
              <w:rPr>
                <w:rFonts w:ascii="TH NiramitIT๙" w:hAnsi="TH NiramitIT๙" w:cs="TH NiramitIT๙"/>
                <w:cs/>
              </w:rPr>
              <w:t>๕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03" w:rsidRPr="00110A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sz w:val="24"/>
                <w:szCs w:val="24"/>
                <w:cs/>
              </w:rPr>
            </w:pPr>
            <w:r w:rsidRPr="00110A03">
              <w:rPr>
                <w:rFonts w:ascii="TH NiramitIT๙" w:hAnsi="TH NiramitIT๙" w:cs="TH NiramitIT๙" w:hint="cs"/>
                <w:sz w:val="24"/>
                <w:szCs w:val="24"/>
                <w:cs/>
              </w:rPr>
              <w:t>ไม่ได้</w:t>
            </w:r>
            <w:r>
              <w:rPr>
                <w:rFonts w:ascii="TH NiramitIT๙" w:hAnsi="TH NiramitIT๙" w:cs="TH NiramitIT๙" w:hint="cs"/>
                <w:sz w:val="24"/>
                <w:szCs w:val="24"/>
                <w:cs/>
              </w:rPr>
              <w:t>ดำเนินการ</w:t>
            </w:r>
          </w:p>
        </w:tc>
      </w:tr>
      <w:tr w:rsidR="001E2103" w:rsidRPr="007045D5" w:rsidTr="001E2103">
        <w:tc>
          <w:tcPr>
            <w:tcW w:w="10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03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 xml:space="preserve">ยุทธศาสตร์ที่ ๖  การพัฒนาด้านการเมือง การบริหาร 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แนวทางการพัฒนาที่ ๑ พัฒนาความรู้ ความเข้าใจของประชาชนในการมีส่วนร่วมในกิจกรรมทางการเมืองตามระบอบประชาธิปไตย </w:t>
            </w:r>
          </w:p>
        </w:tc>
      </w:tr>
      <w:tr w:rsidR="001E2103" w:rsidTr="001E2103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โครงการประชาสัมพันธ์งาน/กิจกรรม </w:t>
            </w:r>
            <w:proofErr w:type="spellStart"/>
            <w:r>
              <w:rPr>
                <w:rFonts w:ascii="TH NiramitIT๙" w:hAnsi="TH NiramitIT๙" w:cs="TH NiramitIT๙"/>
                <w:cs/>
              </w:rPr>
              <w:t>อบต</w:t>
            </w:r>
            <w:proofErr w:type="spellEnd"/>
            <w:r>
              <w:rPr>
                <w:rFonts w:ascii="TH NiramitIT๙" w:hAnsi="TH NiramitIT๙" w:cs="TH NiramitIT๙"/>
                <w:cs/>
              </w:rPr>
              <w:t>. ประจำปี ๒๕๕</w:t>
            </w:r>
            <w:r>
              <w:rPr>
                <w:rFonts w:ascii="TH NiramitIT๙" w:hAnsi="TH NiramitIT๙" w:cs="TH NiramitIT๙" w:hint="cs"/>
                <w:cs/>
              </w:rPr>
              <w:t>8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Pr="00110A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b/>
                <w:bCs/>
              </w:rPr>
            </w:pPr>
            <w:r w:rsidRPr="00110A03">
              <w:rPr>
                <w:rFonts w:ascii="TH NiramitIT๙" w:hAnsi="TH NiramitIT๙" w:cs="TH NiramitIT๙" w:hint="cs"/>
                <w:b/>
                <w:bCs/>
                <w:cs/>
              </w:rPr>
              <w:t>155,500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proofErr w:type="spellStart"/>
            <w:r>
              <w:rPr>
                <w:rFonts w:ascii="TH NiramitIT๙" w:hAnsi="TH NiramitIT๙" w:cs="TH NiramitIT๙"/>
                <w:cs/>
              </w:rPr>
              <w:t>สนง</w:t>
            </w:r>
            <w:proofErr w:type="spellEnd"/>
            <w:r>
              <w:rPr>
                <w:rFonts w:ascii="TH NiramitIT๙" w:hAnsi="TH NiramitIT๙" w:cs="TH NiramitIT๙"/>
                <w:cs/>
              </w:rPr>
              <w:t xml:space="preserve">.ปลัด 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100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๕๐๐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กองคลัง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๓</w:t>
            </w:r>
            <w:r>
              <w:rPr>
                <w:rFonts w:ascii="TH NiramitIT๙" w:hAnsi="TH NiramitIT๙" w:cs="TH NiramitIT๙" w:hint="cs"/>
                <w:cs/>
              </w:rPr>
              <w:t>5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sz w:val="28"/>
                <w:szCs w:val="28"/>
              </w:rPr>
            </w:pPr>
            <w:r w:rsidRPr="00110A03">
              <w:rPr>
                <w:rFonts w:ascii="TH NiramitIT๙" w:hAnsi="TH NiramitIT๙" w:cs="TH NiramitIT๙" w:hint="cs"/>
                <w:sz w:val="28"/>
                <w:szCs w:val="28"/>
                <w:cs/>
              </w:rPr>
              <w:t>ส่วนการศึกษาฯ</w:t>
            </w:r>
          </w:p>
          <w:p w:rsidR="001E2103" w:rsidRPr="00110A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20,000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Pr="00966298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b/>
                <w:bCs/>
              </w:rPr>
            </w:pPr>
            <w:r w:rsidRPr="00966298">
              <w:rPr>
                <w:rFonts w:ascii="TH NiramitIT๙" w:hAnsi="TH NiramitIT๙" w:cs="TH NiramitIT๙" w:hint="cs"/>
                <w:b/>
                <w:bCs/>
                <w:cs/>
              </w:rPr>
              <w:t>66,076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proofErr w:type="spellStart"/>
            <w:r>
              <w:rPr>
                <w:rFonts w:ascii="TH NiramitIT๙" w:hAnsi="TH NiramitIT๙" w:cs="TH NiramitIT๙"/>
                <w:cs/>
              </w:rPr>
              <w:t>สนง</w:t>
            </w:r>
            <w:proofErr w:type="spellEnd"/>
            <w:r>
              <w:rPr>
                <w:rFonts w:ascii="TH NiramitIT๙" w:hAnsi="TH NiramitIT๙" w:cs="TH NiramitIT๙"/>
                <w:cs/>
              </w:rPr>
              <w:t xml:space="preserve">.ปลัด 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51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 w:hint="cs"/>
                <w:cs/>
              </w:rPr>
              <w:t>676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กองคลัง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14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 w:hint="cs"/>
                <w:cs/>
              </w:rPr>
              <w:t>4</w:t>
            </w:r>
            <w:r>
              <w:rPr>
                <w:rFonts w:ascii="TH NiramitIT๙" w:hAnsi="TH NiramitIT๙" w:cs="TH NiramitIT๙"/>
                <w:cs/>
              </w:rPr>
              <w:t>๐๐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sz w:val="28"/>
                <w:szCs w:val="28"/>
              </w:rPr>
            </w:pPr>
            <w:r w:rsidRPr="00110A03">
              <w:rPr>
                <w:rFonts w:ascii="TH NiramitIT๙" w:hAnsi="TH NiramitIT๙" w:cs="TH NiramitIT๙" w:hint="cs"/>
                <w:sz w:val="28"/>
                <w:szCs w:val="28"/>
                <w:cs/>
              </w:rPr>
              <w:t>ส่วนการศึกษาฯ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03" w:rsidRPr="00110A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sz w:val="24"/>
                <w:szCs w:val="24"/>
                <w:cs/>
              </w:rPr>
            </w:pPr>
          </w:p>
        </w:tc>
      </w:tr>
      <w:tr w:rsidR="001E2103" w:rsidTr="001E2103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2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03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โครงการจัดซื้อหนังสือพิมพ์ประจำหมู่บ้าน ประจำปี ๒๕๕๗ 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๗๐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๗8,540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03" w:rsidRPr="00110A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sz w:val="24"/>
                <w:szCs w:val="24"/>
                <w:cs/>
              </w:rPr>
            </w:pPr>
          </w:p>
        </w:tc>
      </w:tr>
    </w:tbl>
    <w:p w:rsidR="001E2103" w:rsidRDefault="001E2103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b/>
          <w:bCs/>
        </w:rPr>
      </w:pPr>
    </w:p>
    <w:p w:rsidR="001E2103" w:rsidRDefault="001E2103" w:rsidP="001E2103">
      <w:pPr>
        <w:pStyle w:val="a9"/>
        <w:spacing w:after="0"/>
        <w:jc w:val="center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 ๘ -</w:t>
      </w:r>
    </w:p>
    <w:p w:rsidR="001E2103" w:rsidRDefault="001E2103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b/>
          <w:bCs/>
        </w:rPr>
      </w:pPr>
    </w:p>
    <w:tbl>
      <w:tblPr>
        <w:tblW w:w="1026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4"/>
        <w:gridCol w:w="3615"/>
        <w:gridCol w:w="1753"/>
        <w:gridCol w:w="1561"/>
        <w:gridCol w:w="1708"/>
        <w:gridCol w:w="1049"/>
      </w:tblGrid>
      <w:tr w:rsidR="001E2103" w:rsidTr="001E2103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ที่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โครงการ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งบตามข้อบัญญัติ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(บาท)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วงเงินที่เบิกจ่ายจริง</w:t>
            </w:r>
            <w:r>
              <w:rPr>
                <w:rFonts w:ascii="TH NiramitIT๙" w:hAnsi="TH NiramitIT๙" w:cs="TH NiramitIT๙"/>
                <w:b/>
                <w:bCs/>
              </w:rPr>
              <w:t xml:space="preserve">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หมายเหตุ</w:t>
            </w:r>
          </w:p>
        </w:tc>
      </w:tr>
      <w:tr w:rsidR="001E2103" w:rsidTr="001E2103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3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03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โครงการปรับปรุงระบบอินเตอร์เน็ตตำบล/เว็บไซด์ </w:t>
            </w:r>
            <w:proofErr w:type="spellStart"/>
            <w:r>
              <w:rPr>
                <w:rFonts w:ascii="TH NiramitIT๙" w:hAnsi="TH NiramitIT๙" w:cs="TH NiramitIT๙"/>
                <w:cs/>
              </w:rPr>
              <w:t>อบต</w:t>
            </w:r>
            <w:proofErr w:type="spellEnd"/>
            <w:r>
              <w:rPr>
                <w:rFonts w:ascii="TH NiramitIT๙" w:hAnsi="TH NiramitIT๙" w:cs="TH NiramitIT๙"/>
                <w:cs/>
              </w:rPr>
              <w:t xml:space="preserve">. ประจำปี ๒๕๕๗ 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111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๑๑4,007.21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03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cs/>
              </w:rPr>
            </w:pPr>
          </w:p>
        </w:tc>
      </w:tr>
      <w:tr w:rsidR="001E2103" w:rsidTr="001E2103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4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03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โครงการฝึกอบรมความรู้ทางกฎหมายให้แก่ประชาชน</w:t>
            </w:r>
            <w:r>
              <w:rPr>
                <w:rFonts w:ascii="TH NiramitIT๙" w:hAnsi="TH NiramitIT๙" w:cs="TH NiramitIT๙" w:hint="cs"/>
                <w:cs/>
              </w:rPr>
              <w:t>เพื่อการอยู่ร่วมกันอย่างสมานฉันท์ ตามแนวนโยบายของคณะรักษาความสงบแห่งชาติ (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คสช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>.)</w:t>
            </w:r>
            <w:r>
              <w:rPr>
                <w:rFonts w:ascii="TH NiramitIT๙" w:hAnsi="TH NiramitIT๙" w:cs="TH NiramitIT๙"/>
                <w:cs/>
              </w:rPr>
              <w:t xml:space="preserve"> ประจำปี ๒๕๕</w:t>
            </w:r>
            <w:r>
              <w:rPr>
                <w:rFonts w:ascii="TH NiramitIT๙" w:hAnsi="TH NiramitIT๙" w:cs="TH NiramitIT๙" w:hint="cs"/>
                <w:cs/>
              </w:rPr>
              <w:t>8</w:t>
            </w:r>
            <w:r>
              <w:rPr>
                <w:rFonts w:ascii="TH NiramitIT๙" w:hAnsi="TH NiramitIT๙" w:cs="TH NiramitIT๙"/>
                <w:cs/>
              </w:rPr>
              <w:t xml:space="preserve"> 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20</w:t>
            </w:r>
            <w:r>
              <w:rPr>
                <w:rFonts w:ascii="TH NiramitIT๙" w:hAnsi="TH NiramitIT๙" w:cs="TH NiramitIT๙"/>
              </w:rPr>
              <w:t>,0</w:t>
            </w:r>
            <w:r>
              <w:rPr>
                <w:rFonts w:ascii="TH NiramitIT๙" w:hAnsi="TH NiramitIT๙" w:cs="TH NiramitIT๙"/>
                <w:cs/>
              </w:rPr>
              <w:t>๐๐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0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03" w:rsidRPr="000D3EB7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sz w:val="28"/>
                <w:szCs w:val="28"/>
                <w:cs/>
              </w:rPr>
            </w:pPr>
            <w:r w:rsidRPr="000D3EB7">
              <w:rPr>
                <w:rFonts w:ascii="TH NiramitIT๙" w:hAnsi="TH NiramitIT๙" w:cs="TH NiramitIT๙" w:hint="cs"/>
                <w:sz w:val="28"/>
                <w:szCs w:val="28"/>
                <w:cs/>
              </w:rPr>
              <w:t>ดำเนินการ</w:t>
            </w:r>
          </w:p>
        </w:tc>
      </w:tr>
      <w:tr w:rsidR="001E2103" w:rsidTr="001E2103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5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03" w:rsidRPr="00966298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/>
                <w:cs/>
              </w:rPr>
              <w:t>การ</w:t>
            </w:r>
            <w:r>
              <w:rPr>
                <w:rFonts w:ascii="TH NiramitIT๙" w:hAnsi="TH NiramitIT๙" w:cs="TH NiramitIT๙" w:hint="cs"/>
                <w:cs/>
              </w:rPr>
              <w:t>จัดการ</w:t>
            </w:r>
            <w:r>
              <w:rPr>
                <w:rFonts w:ascii="TH NiramitIT๙" w:hAnsi="TH NiramitIT๙" w:cs="TH NiramitIT๙"/>
                <w:cs/>
              </w:rPr>
              <w:t>เลือกตั้งสมาชิกสภา และผู้บริหารท้องถิ่น</w:t>
            </w:r>
            <w:r>
              <w:rPr>
                <w:rFonts w:ascii="TH NiramitIT๙" w:hAnsi="TH NiramitIT๙" w:cs="TH NiramitIT๙"/>
              </w:rPr>
              <w:t xml:space="preserve"> 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อบต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 xml:space="preserve">.ท่าซอม 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</w:t>
            </w:r>
            <w:r>
              <w:rPr>
                <w:rFonts w:ascii="TH NiramitIT๙" w:hAnsi="TH NiramitIT๙" w:cs="TH NiramitIT๙" w:hint="cs"/>
                <w:cs/>
              </w:rPr>
              <w:t>5</w:t>
            </w:r>
            <w:r>
              <w:rPr>
                <w:rFonts w:ascii="TH NiramitIT๙" w:hAnsi="TH NiramitIT๙" w:cs="TH NiramitIT๙"/>
                <w:cs/>
              </w:rPr>
              <w:t>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03" w:rsidRPr="000D3EB7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sz w:val="24"/>
                <w:szCs w:val="24"/>
                <w:cs/>
              </w:rPr>
            </w:pPr>
            <w:r>
              <w:rPr>
                <w:rFonts w:ascii="TH NiramitIT๙" w:hAnsi="TH NiramitIT๙" w:cs="TH NiramitIT๙" w:hint="cs"/>
                <w:sz w:val="24"/>
                <w:szCs w:val="24"/>
                <w:cs/>
              </w:rPr>
              <w:t>ไม่ได้ดำเนินการ</w:t>
            </w:r>
          </w:p>
        </w:tc>
      </w:tr>
      <w:tr w:rsidR="001E2103" w:rsidTr="001E2103">
        <w:tc>
          <w:tcPr>
            <w:tcW w:w="10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แนวทางการพัฒนาที่ ๒ พัฒนาปรับปรุงประสิทธิภาพการบริหารงานของ </w:t>
            </w:r>
            <w:proofErr w:type="spellStart"/>
            <w:r>
              <w:rPr>
                <w:rFonts w:ascii="TH NiramitIT๙" w:hAnsi="TH NiramitIT๙" w:cs="TH NiramitIT๙"/>
                <w:cs/>
              </w:rPr>
              <w:t>อบต</w:t>
            </w:r>
            <w:proofErr w:type="spellEnd"/>
            <w:r>
              <w:rPr>
                <w:rFonts w:ascii="TH NiramitIT๙" w:hAnsi="TH NiramitIT๙" w:cs="TH NiramitIT๙"/>
                <w:cs/>
              </w:rPr>
              <w:t xml:space="preserve">. </w:t>
            </w:r>
          </w:p>
        </w:tc>
      </w:tr>
      <w:tr w:rsidR="001E2103" w:rsidTr="001E2103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</w:rPr>
              <w:t>6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03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โครงการเชิดชูเกียรติข้าราชการส่วนท้องถิ่นและลูกจ้างผู้มีคุณธรรมในการปฏิบัติราชการ ประจำปี ๒๕๕</w:t>
            </w:r>
            <w:r>
              <w:rPr>
                <w:rFonts w:ascii="TH NiramitIT๙" w:hAnsi="TH NiramitIT๙" w:cs="TH NiramitIT๙" w:hint="cs"/>
                <w:cs/>
              </w:rPr>
              <w:t>8</w:t>
            </w:r>
            <w:r>
              <w:rPr>
                <w:rFonts w:ascii="TH NiramitIT๙" w:hAnsi="TH NiramitIT๙" w:cs="TH NiramitIT๙"/>
                <w:cs/>
              </w:rPr>
              <w:t xml:space="preserve"> 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๕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03" w:rsidRPr="005236C8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sz w:val="24"/>
                <w:szCs w:val="24"/>
                <w:cs/>
              </w:rPr>
            </w:pPr>
            <w:r w:rsidRPr="005236C8">
              <w:rPr>
                <w:rFonts w:ascii="TH NiramitIT๙" w:hAnsi="TH NiramitIT๙" w:cs="TH NiramitIT๙" w:hint="cs"/>
                <w:sz w:val="24"/>
                <w:szCs w:val="24"/>
                <w:cs/>
              </w:rPr>
              <w:t>ไม่ได้ดำเนินการ</w:t>
            </w:r>
          </w:p>
        </w:tc>
      </w:tr>
      <w:tr w:rsidR="001E2103" w:rsidTr="001E2103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๗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การฝึกอบรม สัมมนา ผู้บริหาร สมาชิกสภา พนักงานส่วนตำบล และลูกจ้างประจำ ประจำปี ๒๕๕</w:t>
            </w:r>
            <w:r>
              <w:rPr>
                <w:rFonts w:ascii="TH NiramitIT๙" w:hAnsi="TH NiramitIT๙" w:cs="TH NiramitIT๙" w:hint="cs"/>
                <w:cs/>
              </w:rPr>
              <w:t>8</w:t>
            </w:r>
            <w:r>
              <w:rPr>
                <w:rFonts w:ascii="TH NiramitIT๙" w:hAnsi="TH NiramitIT๙" w:cs="TH NiramitIT๙"/>
                <w:cs/>
              </w:rPr>
              <w:t xml:space="preserve"> 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460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๑95,269.20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sz w:val="20"/>
                <w:szCs w:val="20"/>
              </w:rPr>
            </w:pPr>
            <w:r w:rsidRPr="00616C4D">
              <w:rPr>
                <w:rFonts w:ascii="TH NiramitIT๙" w:hAnsi="TH NiramitIT๙" w:cs="TH NiramitIT๙" w:hint="cs"/>
                <w:sz w:val="20"/>
                <w:szCs w:val="20"/>
                <w:cs/>
              </w:rPr>
              <w:t xml:space="preserve">- </w:t>
            </w:r>
            <w:proofErr w:type="spellStart"/>
            <w:r>
              <w:rPr>
                <w:rFonts w:ascii="TH NiramitIT๙" w:hAnsi="TH NiramitIT๙" w:cs="TH NiramitIT๙" w:hint="cs"/>
                <w:sz w:val="20"/>
                <w:szCs w:val="20"/>
                <w:cs/>
              </w:rPr>
              <w:t>สนง</w:t>
            </w:r>
            <w:proofErr w:type="spellEnd"/>
            <w:r>
              <w:rPr>
                <w:rFonts w:ascii="TH NiramitIT๙" w:hAnsi="TH NiramitIT๙" w:cs="TH NiramitIT๙" w:hint="cs"/>
                <w:sz w:val="20"/>
                <w:szCs w:val="20"/>
                <w:cs/>
              </w:rPr>
              <w:t>.</w:t>
            </w:r>
            <w:r w:rsidRPr="00616C4D">
              <w:rPr>
                <w:rFonts w:ascii="TH NiramitIT๙" w:hAnsi="TH NiramitIT๙" w:cs="TH NiramitIT๙" w:hint="cs"/>
                <w:sz w:val="20"/>
                <w:szCs w:val="20"/>
                <w:cs/>
              </w:rPr>
              <w:t xml:space="preserve">ปลัด 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sz w:val="20"/>
                <w:szCs w:val="20"/>
              </w:rPr>
            </w:pPr>
            <w:r>
              <w:rPr>
                <w:rFonts w:ascii="TH NiramitIT๙" w:hAnsi="TH NiramitIT๙" w:cs="TH NiramitIT๙" w:hint="cs"/>
                <w:sz w:val="20"/>
                <w:szCs w:val="20"/>
                <w:cs/>
              </w:rPr>
              <w:t>- กองคลัง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sz w:val="20"/>
                <w:szCs w:val="20"/>
                <w:cs/>
              </w:rPr>
            </w:pPr>
            <w:r>
              <w:rPr>
                <w:rFonts w:ascii="TH NiramitIT๙" w:hAnsi="TH NiramitIT๙" w:cs="TH NiramitIT๙" w:hint="cs"/>
                <w:sz w:val="20"/>
                <w:szCs w:val="20"/>
                <w:cs/>
              </w:rPr>
              <w:t>- กองช่าง</w:t>
            </w:r>
          </w:p>
          <w:p w:rsidR="001E2103" w:rsidRPr="00616C4D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sz w:val="20"/>
                <w:szCs w:val="20"/>
              </w:rPr>
            </w:pPr>
            <w:r>
              <w:rPr>
                <w:rFonts w:ascii="TH NiramitIT๙" w:hAnsi="TH NiramitIT๙" w:cs="TH NiramitIT๙" w:hint="cs"/>
                <w:sz w:val="20"/>
                <w:szCs w:val="20"/>
                <w:cs/>
              </w:rPr>
              <w:t>- ส่วนการศึกษาฯ</w:t>
            </w:r>
          </w:p>
        </w:tc>
      </w:tr>
      <w:tr w:rsidR="001E2103" w:rsidTr="001E2103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8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03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โครงการจัดทำแผนที่ภาษีและทะเบียนทรัพย์สิน </w:t>
            </w:r>
            <w:r>
              <w:rPr>
                <w:rFonts w:ascii="TH NiramitIT๙" w:hAnsi="TH NiramitIT๙" w:cs="TH NiramitIT๙" w:hint="cs"/>
                <w:cs/>
              </w:rPr>
              <w:t>ประจำปี ๒๕๕๘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25</w:t>
            </w:r>
            <w:r>
              <w:rPr>
                <w:rFonts w:ascii="TH NiramitIT๙" w:hAnsi="TH NiramitIT๙" w:cs="TH NiramitIT๙"/>
                <w:cs/>
              </w:rPr>
              <w:t>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248,๐00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03" w:rsidRPr="00E26805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sz w:val="24"/>
                <w:szCs w:val="24"/>
              </w:rPr>
            </w:pPr>
            <w:r>
              <w:rPr>
                <w:rFonts w:ascii="TH NiramitIT๙" w:hAnsi="TH NiramitIT๙" w:cs="TH NiramitIT๙" w:hint="cs"/>
                <w:sz w:val="24"/>
                <w:szCs w:val="24"/>
                <w:cs/>
              </w:rPr>
              <w:t>อยู่ระหว่างดำเนินการ</w:t>
            </w:r>
          </w:p>
        </w:tc>
      </w:tr>
      <w:tr w:rsidR="001E2103" w:rsidTr="001E2103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9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การจัดหาวัสดุ</w:t>
            </w:r>
            <w:r>
              <w:rPr>
                <w:rFonts w:ascii="TH NiramitIT๙" w:hAnsi="TH NiramitIT๙" w:cs="TH NiramitIT๙" w:hint="cs"/>
                <w:cs/>
              </w:rPr>
              <w:t>เพื่อใช้ในการ</w:t>
            </w:r>
            <w:r>
              <w:rPr>
                <w:rFonts w:ascii="TH NiramitIT๙" w:hAnsi="TH NiramitIT๙" w:cs="TH NiramitIT๙"/>
                <w:cs/>
              </w:rPr>
              <w:t xml:space="preserve">ปฏิบัติงาน </w:t>
            </w:r>
            <w:r>
              <w:rPr>
                <w:rFonts w:ascii="TH NiramitIT๙" w:hAnsi="TH NiramitIT๙" w:cs="TH NiramitIT๙" w:hint="cs"/>
                <w:cs/>
              </w:rPr>
              <w:t xml:space="preserve">ของ 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อบต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 xml:space="preserve">.ท่าซอม </w:t>
            </w:r>
            <w:r>
              <w:rPr>
                <w:rFonts w:ascii="TH NiramitIT๙" w:hAnsi="TH NiramitIT๙" w:cs="TH NiramitIT๙"/>
                <w:cs/>
              </w:rPr>
              <w:t>ประจำปี ๒๕๕</w:t>
            </w:r>
            <w:r>
              <w:rPr>
                <w:rFonts w:ascii="TH NiramitIT๙" w:hAnsi="TH NiramitIT๙" w:cs="TH NiramitIT๙" w:hint="cs"/>
                <w:cs/>
              </w:rPr>
              <w:t>8</w:t>
            </w:r>
            <w:r>
              <w:rPr>
                <w:rFonts w:ascii="TH NiramitIT๙" w:hAnsi="TH NiramitIT๙" w:cs="TH NiramitIT๙"/>
                <w:cs/>
              </w:rPr>
              <w:t xml:space="preserve"> 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๗</w:t>
            </w:r>
            <w:r>
              <w:rPr>
                <w:rFonts w:ascii="TH NiramitIT๙" w:hAnsi="TH NiramitIT๙" w:cs="TH NiramitIT๙" w:hint="cs"/>
                <w:cs/>
              </w:rPr>
              <w:t>35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 w:hint="cs"/>
                <w:cs/>
              </w:rPr>
              <w:t>5</w:t>
            </w:r>
            <w:r>
              <w:rPr>
                <w:rFonts w:ascii="TH NiramitIT๙" w:hAnsi="TH NiramitIT๙" w:cs="TH NiramitIT๙"/>
                <w:cs/>
              </w:rPr>
              <w:t>๐๐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๔37,308.43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sz w:val="20"/>
                <w:szCs w:val="20"/>
              </w:rPr>
            </w:pPr>
            <w:r w:rsidRPr="00616C4D">
              <w:rPr>
                <w:rFonts w:ascii="TH NiramitIT๙" w:hAnsi="TH NiramitIT๙" w:cs="TH NiramitIT๙" w:hint="cs"/>
                <w:sz w:val="20"/>
                <w:szCs w:val="20"/>
                <w:cs/>
              </w:rPr>
              <w:t xml:space="preserve">- </w:t>
            </w:r>
            <w:proofErr w:type="spellStart"/>
            <w:r>
              <w:rPr>
                <w:rFonts w:ascii="TH NiramitIT๙" w:hAnsi="TH NiramitIT๙" w:cs="TH NiramitIT๙" w:hint="cs"/>
                <w:sz w:val="20"/>
                <w:szCs w:val="20"/>
                <w:cs/>
              </w:rPr>
              <w:t>สนง</w:t>
            </w:r>
            <w:proofErr w:type="spellEnd"/>
            <w:r>
              <w:rPr>
                <w:rFonts w:ascii="TH NiramitIT๙" w:hAnsi="TH NiramitIT๙" w:cs="TH NiramitIT๙" w:hint="cs"/>
                <w:sz w:val="20"/>
                <w:szCs w:val="20"/>
                <w:cs/>
              </w:rPr>
              <w:t>.</w:t>
            </w:r>
            <w:r w:rsidRPr="00616C4D">
              <w:rPr>
                <w:rFonts w:ascii="TH NiramitIT๙" w:hAnsi="TH NiramitIT๙" w:cs="TH NiramitIT๙" w:hint="cs"/>
                <w:sz w:val="20"/>
                <w:szCs w:val="20"/>
                <w:cs/>
              </w:rPr>
              <w:t xml:space="preserve">ปลัด 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sz w:val="20"/>
                <w:szCs w:val="20"/>
              </w:rPr>
            </w:pPr>
            <w:r>
              <w:rPr>
                <w:rFonts w:ascii="TH NiramitIT๙" w:hAnsi="TH NiramitIT๙" w:cs="TH NiramitIT๙" w:hint="cs"/>
                <w:sz w:val="20"/>
                <w:szCs w:val="20"/>
                <w:cs/>
              </w:rPr>
              <w:t>- กองคลัง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sz w:val="20"/>
                <w:szCs w:val="20"/>
                <w:cs/>
              </w:rPr>
            </w:pPr>
            <w:r>
              <w:rPr>
                <w:rFonts w:ascii="TH NiramitIT๙" w:hAnsi="TH NiramitIT๙" w:cs="TH NiramitIT๙" w:hint="cs"/>
                <w:sz w:val="20"/>
                <w:szCs w:val="20"/>
                <w:cs/>
              </w:rPr>
              <w:t>- กองช่าง</w:t>
            </w:r>
          </w:p>
          <w:p w:rsidR="001E2103" w:rsidRPr="00616C4D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sz w:val="20"/>
                <w:szCs w:val="20"/>
              </w:rPr>
            </w:pPr>
            <w:r>
              <w:rPr>
                <w:rFonts w:ascii="TH NiramitIT๙" w:hAnsi="TH NiramitIT๙" w:cs="TH NiramitIT๙" w:hint="cs"/>
                <w:sz w:val="20"/>
                <w:szCs w:val="20"/>
                <w:cs/>
              </w:rPr>
              <w:t>- ส่วนการศึกษาฯ</w:t>
            </w:r>
          </w:p>
        </w:tc>
      </w:tr>
      <w:tr w:rsidR="001E2103" w:rsidTr="001E2103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10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การจัดหา</w:t>
            </w:r>
            <w:r>
              <w:rPr>
                <w:rFonts w:ascii="TH NiramitIT๙" w:hAnsi="TH NiramitIT๙" w:cs="TH NiramitIT๙" w:hint="cs"/>
                <w:cs/>
              </w:rPr>
              <w:t>ครุภัณฑ์ในการ</w:t>
            </w:r>
            <w:r>
              <w:rPr>
                <w:rFonts w:ascii="TH NiramitIT๙" w:hAnsi="TH NiramitIT๙" w:cs="TH NiramitIT๙"/>
                <w:cs/>
              </w:rPr>
              <w:t xml:space="preserve">ปฏิบัติงาน </w:t>
            </w:r>
            <w:r>
              <w:rPr>
                <w:rFonts w:ascii="TH NiramitIT๙" w:hAnsi="TH NiramitIT๙" w:cs="TH NiramitIT๙" w:hint="cs"/>
                <w:cs/>
              </w:rPr>
              <w:t xml:space="preserve">ของ 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อบต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 xml:space="preserve">.ท่าซอม </w:t>
            </w:r>
            <w:r>
              <w:rPr>
                <w:rFonts w:ascii="TH NiramitIT๙" w:hAnsi="TH NiramitIT๙" w:cs="TH NiramitIT๙"/>
                <w:cs/>
              </w:rPr>
              <w:t>ประจำปี ๒๕๕</w:t>
            </w:r>
            <w:r>
              <w:rPr>
                <w:rFonts w:ascii="TH NiramitIT๙" w:hAnsi="TH NiramitIT๙" w:cs="TH NiramitIT๙" w:hint="cs"/>
                <w:cs/>
              </w:rPr>
              <w:t>8</w:t>
            </w:r>
            <w:r>
              <w:rPr>
                <w:rFonts w:ascii="TH NiramitIT๙" w:hAnsi="TH NiramitIT๙" w:cs="TH NiramitIT๙"/>
                <w:cs/>
              </w:rPr>
              <w:t xml:space="preserve"> 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278,800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195,590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sz w:val="20"/>
                <w:szCs w:val="20"/>
              </w:rPr>
            </w:pPr>
            <w:r w:rsidRPr="00616C4D">
              <w:rPr>
                <w:rFonts w:ascii="TH NiramitIT๙" w:hAnsi="TH NiramitIT๙" w:cs="TH NiramitIT๙" w:hint="cs"/>
                <w:sz w:val="20"/>
                <w:szCs w:val="20"/>
                <w:cs/>
              </w:rPr>
              <w:t xml:space="preserve">- </w:t>
            </w:r>
            <w:proofErr w:type="spellStart"/>
            <w:r>
              <w:rPr>
                <w:rFonts w:ascii="TH NiramitIT๙" w:hAnsi="TH NiramitIT๙" w:cs="TH NiramitIT๙" w:hint="cs"/>
                <w:sz w:val="20"/>
                <w:szCs w:val="20"/>
                <w:cs/>
              </w:rPr>
              <w:t>สนง</w:t>
            </w:r>
            <w:proofErr w:type="spellEnd"/>
            <w:r>
              <w:rPr>
                <w:rFonts w:ascii="TH NiramitIT๙" w:hAnsi="TH NiramitIT๙" w:cs="TH NiramitIT๙" w:hint="cs"/>
                <w:sz w:val="20"/>
                <w:szCs w:val="20"/>
                <w:cs/>
              </w:rPr>
              <w:t>.</w:t>
            </w:r>
            <w:r w:rsidRPr="00616C4D">
              <w:rPr>
                <w:rFonts w:ascii="TH NiramitIT๙" w:hAnsi="TH NiramitIT๙" w:cs="TH NiramitIT๙" w:hint="cs"/>
                <w:sz w:val="20"/>
                <w:szCs w:val="20"/>
                <w:cs/>
              </w:rPr>
              <w:t xml:space="preserve">ปลัด 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sz w:val="20"/>
                <w:szCs w:val="20"/>
              </w:rPr>
            </w:pPr>
            <w:r>
              <w:rPr>
                <w:rFonts w:ascii="TH NiramitIT๙" w:hAnsi="TH NiramitIT๙" w:cs="TH NiramitIT๙" w:hint="cs"/>
                <w:sz w:val="20"/>
                <w:szCs w:val="20"/>
                <w:cs/>
              </w:rPr>
              <w:t>- กองคลัง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sz w:val="20"/>
                <w:szCs w:val="20"/>
                <w:cs/>
              </w:rPr>
            </w:pPr>
            <w:r>
              <w:rPr>
                <w:rFonts w:ascii="TH NiramitIT๙" w:hAnsi="TH NiramitIT๙" w:cs="TH NiramitIT๙" w:hint="cs"/>
                <w:sz w:val="20"/>
                <w:szCs w:val="20"/>
                <w:cs/>
              </w:rPr>
              <w:t>- กองช่าง</w:t>
            </w:r>
          </w:p>
          <w:p w:rsidR="001E2103" w:rsidRPr="00616C4D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sz w:val="20"/>
                <w:szCs w:val="20"/>
              </w:rPr>
            </w:pPr>
            <w:r>
              <w:rPr>
                <w:rFonts w:ascii="TH NiramitIT๙" w:hAnsi="TH NiramitIT๙" w:cs="TH NiramitIT๙" w:hint="cs"/>
                <w:sz w:val="20"/>
                <w:szCs w:val="20"/>
                <w:cs/>
              </w:rPr>
              <w:t>- ส่วนการศึกษาฯ</w:t>
            </w:r>
          </w:p>
        </w:tc>
      </w:tr>
      <w:tr w:rsidR="001E2103" w:rsidTr="001E2103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๑๑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03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โครงการปรับปรุงศูนย์พัฒนาเด็กเล็กในเขต </w:t>
            </w:r>
            <w:proofErr w:type="spellStart"/>
            <w:r>
              <w:rPr>
                <w:rFonts w:ascii="TH NiramitIT๙" w:hAnsi="TH NiramitIT๙" w:cs="TH NiramitIT๙"/>
                <w:cs/>
              </w:rPr>
              <w:t>อบต</w:t>
            </w:r>
            <w:proofErr w:type="spellEnd"/>
            <w:r>
              <w:rPr>
                <w:rFonts w:ascii="TH NiramitIT๙" w:hAnsi="TH NiramitIT๙" w:cs="TH NiramitIT๙"/>
                <w:cs/>
              </w:rPr>
              <w:t>.ท่าซอม ประจำปี ๒๕๕</w:t>
            </w:r>
            <w:r>
              <w:rPr>
                <w:rFonts w:ascii="TH NiramitIT๙" w:hAnsi="TH NiramitIT๙" w:cs="TH NiramitIT๙" w:hint="cs"/>
                <w:cs/>
              </w:rPr>
              <w:t>8</w:t>
            </w:r>
            <w:r>
              <w:rPr>
                <w:rFonts w:ascii="TH NiramitIT๙" w:hAnsi="TH NiramitIT๙" w:cs="TH NiramitIT๙"/>
                <w:cs/>
              </w:rPr>
              <w:t xml:space="preserve"> 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1E2103" w:rsidRDefault="001E2103" w:rsidP="001E21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60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Default="001E2103" w:rsidP="001E21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5๙,๐๐๐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103" w:rsidRPr="00616C4D" w:rsidRDefault="001E2103" w:rsidP="001E21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sz w:val="20"/>
                <w:szCs w:val="20"/>
                <w:cs/>
              </w:rPr>
            </w:pPr>
          </w:p>
        </w:tc>
      </w:tr>
    </w:tbl>
    <w:p w:rsidR="001E2103" w:rsidRDefault="001E2103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b/>
          <w:bCs/>
        </w:rPr>
      </w:pPr>
    </w:p>
    <w:p w:rsidR="00812996" w:rsidRDefault="00812996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b/>
          <w:bCs/>
        </w:rPr>
      </w:pPr>
    </w:p>
    <w:p w:rsidR="00812996" w:rsidRDefault="00812996" w:rsidP="00812996">
      <w:pPr>
        <w:pStyle w:val="a9"/>
        <w:spacing w:after="0"/>
        <w:jc w:val="center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 ๙ -</w:t>
      </w:r>
    </w:p>
    <w:p w:rsidR="00812996" w:rsidRDefault="00812996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b/>
          <w:bCs/>
        </w:rPr>
      </w:pPr>
    </w:p>
    <w:tbl>
      <w:tblPr>
        <w:tblW w:w="1026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4"/>
        <w:gridCol w:w="3615"/>
        <w:gridCol w:w="1753"/>
        <w:gridCol w:w="1561"/>
        <w:gridCol w:w="1708"/>
        <w:gridCol w:w="1049"/>
      </w:tblGrid>
      <w:tr w:rsidR="00873675" w:rsidTr="00AC3144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675" w:rsidRDefault="00873675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ที่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675" w:rsidRDefault="00873675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โครงการ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675" w:rsidRDefault="00873675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675" w:rsidRDefault="00873675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งบตามข้อบัญญัติ</w:t>
            </w:r>
          </w:p>
          <w:p w:rsidR="00873675" w:rsidRDefault="00873675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(บาท)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675" w:rsidRDefault="00873675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วงเงินที่เบิกจ่ายจริง</w:t>
            </w:r>
            <w:r>
              <w:rPr>
                <w:rFonts w:ascii="TH NiramitIT๙" w:hAnsi="TH NiramitIT๙" w:cs="TH NiramitIT๙"/>
                <w:b/>
                <w:bCs/>
              </w:rPr>
              <w:t xml:space="preserve">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675" w:rsidRDefault="00873675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หมายเหตุ</w:t>
            </w:r>
          </w:p>
        </w:tc>
      </w:tr>
      <w:tr w:rsidR="00873675" w:rsidTr="00AC3144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675" w:rsidRDefault="00873675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๑๒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675" w:rsidRDefault="00873675" w:rsidP="00AC3144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โครงการปรับปรุงและพัฒนาศูนย์รวมข้อมูลข่าวสารการซื้อหรือการจ้างของ </w:t>
            </w:r>
            <w:proofErr w:type="spellStart"/>
            <w:r>
              <w:rPr>
                <w:rFonts w:ascii="TH NiramitIT๙" w:hAnsi="TH NiramitIT๙" w:cs="TH NiramitIT๙"/>
                <w:cs/>
              </w:rPr>
              <w:t>อปท</w:t>
            </w:r>
            <w:proofErr w:type="spellEnd"/>
            <w:r>
              <w:rPr>
                <w:rFonts w:ascii="TH NiramitIT๙" w:hAnsi="TH NiramitIT๙" w:cs="TH NiramitIT๙"/>
                <w:cs/>
              </w:rPr>
              <w:t xml:space="preserve">. อำเภอหัวไทร ประจำปี ๒๕๕๗ 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675" w:rsidRDefault="00873675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873675" w:rsidRDefault="00873675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675" w:rsidRDefault="00873675" w:rsidP="00AC3144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๕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675" w:rsidRDefault="00873675" w:rsidP="00AC3144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๕,๐๐๐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675" w:rsidRDefault="00873675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อุดหนุน </w:t>
            </w:r>
            <w:proofErr w:type="spellStart"/>
            <w:r>
              <w:rPr>
                <w:rFonts w:ascii="TH NiramitIT๙" w:hAnsi="TH NiramitIT๙" w:cs="TH NiramitIT๙"/>
                <w:cs/>
              </w:rPr>
              <w:t>ทต</w:t>
            </w:r>
            <w:proofErr w:type="spellEnd"/>
            <w:r>
              <w:rPr>
                <w:rFonts w:ascii="TH NiramitIT๙" w:hAnsi="TH NiramitIT๙" w:cs="TH NiramitIT๙"/>
                <w:cs/>
              </w:rPr>
              <w:t xml:space="preserve">.เกาะเพชร </w:t>
            </w:r>
          </w:p>
        </w:tc>
      </w:tr>
      <w:tr w:rsidR="00873675" w:rsidTr="00AC3144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675" w:rsidRDefault="00873675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๑๓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675" w:rsidRDefault="00873675" w:rsidP="00AC3144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โครงการฝึกอบรมเพื่อพัฒนาบุคลากรท้องถิ่น ประจำปี ๒๕๕</w:t>
            </w:r>
            <w:r>
              <w:rPr>
                <w:rFonts w:ascii="TH NiramitIT๙" w:hAnsi="TH NiramitIT๙" w:cs="TH NiramitIT๙" w:hint="cs"/>
                <w:cs/>
              </w:rPr>
              <w:t>8</w:t>
            </w:r>
            <w:r>
              <w:rPr>
                <w:rFonts w:ascii="TH NiramitIT๙" w:hAnsi="TH NiramitIT๙" w:cs="TH NiramitIT๙"/>
                <w:cs/>
              </w:rPr>
              <w:t xml:space="preserve"> 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675" w:rsidRDefault="00873675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873675" w:rsidRDefault="00873675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675" w:rsidRDefault="00873675" w:rsidP="00AC3144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9</w:t>
            </w:r>
            <w:r>
              <w:rPr>
                <w:rFonts w:ascii="TH NiramitIT๙" w:hAnsi="TH NiramitIT๙" w:cs="TH NiramitIT๙"/>
                <w:cs/>
              </w:rPr>
              <w:t>๕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675" w:rsidRDefault="00873675" w:rsidP="00AC3144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90,๗75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675" w:rsidRDefault="00873675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873675" w:rsidTr="00AC3144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675" w:rsidRDefault="00873675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14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675" w:rsidRDefault="00873675" w:rsidP="00AC3144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โครงการจัดซื้อถังน้ำ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แบบสแตนเลส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>เก็บน้ำดื่มน้ำใช้ในศูนย์พัฒนาเด็กเล็กวัดท่าเสริม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675" w:rsidRDefault="00873675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873675" w:rsidRDefault="00873675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675" w:rsidRDefault="00873675" w:rsidP="00AC3144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25,000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675" w:rsidRDefault="00873675" w:rsidP="00AC3144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18,700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675" w:rsidRPr="00966298" w:rsidRDefault="00873675" w:rsidP="00AC3144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sz w:val="28"/>
                <w:szCs w:val="28"/>
                <w:cs/>
              </w:rPr>
            </w:pPr>
          </w:p>
        </w:tc>
      </w:tr>
      <w:tr w:rsidR="00873675" w:rsidTr="00AC3144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675" w:rsidRDefault="00873675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15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675" w:rsidRDefault="00873675" w:rsidP="00AC3144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โครงการส่งเสริมสนับสนุนการมีส่วนร่วมของประชาชนในการจัดทำแผนชุมชน แผนพัฒนา 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อบต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>. ประจำปี 2558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675" w:rsidRDefault="00873675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873675" w:rsidRDefault="00873675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675" w:rsidRDefault="00873675" w:rsidP="00AC3144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20,000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675" w:rsidRDefault="00873675" w:rsidP="00AC3144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19,998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675" w:rsidRPr="00966298" w:rsidRDefault="00873675" w:rsidP="00AC3144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sz w:val="28"/>
                <w:szCs w:val="28"/>
                <w:cs/>
              </w:rPr>
            </w:pPr>
          </w:p>
        </w:tc>
      </w:tr>
    </w:tbl>
    <w:p w:rsidR="00812996" w:rsidRDefault="00812996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b/>
          <w:bCs/>
        </w:rPr>
      </w:pPr>
    </w:p>
    <w:p w:rsidR="00873675" w:rsidRDefault="00873675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b/>
          <w:bCs/>
        </w:rPr>
      </w:pPr>
    </w:p>
    <w:p w:rsidR="00873675" w:rsidRDefault="00873675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b/>
          <w:bCs/>
        </w:rPr>
      </w:pPr>
    </w:p>
    <w:p w:rsidR="00873675" w:rsidRDefault="00873675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b/>
          <w:bCs/>
        </w:rPr>
      </w:pPr>
    </w:p>
    <w:p w:rsidR="00873675" w:rsidRDefault="00873675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b/>
          <w:bCs/>
        </w:rPr>
      </w:pPr>
    </w:p>
    <w:p w:rsidR="00873675" w:rsidRDefault="00873675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b/>
          <w:bCs/>
        </w:rPr>
      </w:pPr>
    </w:p>
    <w:p w:rsidR="00873675" w:rsidRDefault="00873675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b/>
          <w:bCs/>
        </w:rPr>
      </w:pPr>
    </w:p>
    <w:p w:rsidR="00873675" w:rsidRDefault="00873675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b/>
          <w:bCs/>
        </w:rPr>
      </w:pPr>
    </w:p>
    <w:p w:rsidR="00873675" w:rsidRDefault="00873675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b/>
          <w:bCs/>
        </w:rPr>
      </w:pPr>
    </w:p>
    <w:p w:rsidR="00873675" w:rsidRDefault="00873675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b/>
          <w:bCs/>
        </w:rPr>
      </w:pPr>
    </w:p>
    <w:p w:rsidR="00873675" w:rsidRDefault="00873675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b/>
          <w:bCs/>
        </w:rPr>
      </w:pPr>
    </w:p>
    <w:p w:rsidR="00873675" w:rsidRDefault="00873675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b/>
          <w:bCs/>
        </w:rPr>
      </w:pPr>
    </w:p>
    <w:p w:rsidR="00873675" w:rsidRDefault="00873675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b/>
          <w:bCs/>
        </w:rPr>
      </w:pPr>
    </w:p>
    <w:p w:rsidR="00873675" w:rsidRDefault="00873675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b/>
          <w:bCs/>
        </w:rPr>
      </w:pPr>
    </w:p>
    <w:p w:rsidR="00873675" w:rsidRDefault="00873675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b/>
          <w:bCs/>
        </w:rPr>
      </w:pPr>
    </w:p>
    <w:p w:rsidR="00873675" w:rsidRDefault="00873675" w:rsidP="00873675">
      <w:pPr>
        <w:pStyle w:val="a9"/>
        <w:spacing w:after="0"/>
        <w:jc w:val="center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 ๑๐ -</w:t>
      </w:r>
    </w:p>
    <w:p w:rsidR="0047338E" w:rsidRDefault="0047338E" w:rsidP="007E3BAD">
      <w:pPr>
        <w:pStyle w:val="2"/>
        <w:tabs>
          <w:tab w:val="left" w:pos="720"/>
        </w:tabs>
        <w:ind w:left="851" w:hanging="851"/>
        <w:jc w:val="center"/>
        <w:rPr>
          <w:rFonts w:ascii="TH NiramitIT๙" w:hAnsi="TH NiramitIT๙" w:cs="TH NiramitIT๙"/>
          <w:b/>
          <w:bCs/>
        </w:rPr>
      </w:pPr>
    </w:p>
    <w:p w:rsidR="00241236" w:rsidRDefault="00241236" w:rsidP="00241236">
      <w:pPr>
        <w:pStyle w:val="2"/>
        <w:tabs>
          <w:tab w:val="left" w:pos="720"/>
        </w:tabs>
        <w:ind w:left="851" w:hanging="851"/>
        <w:jc w:val="center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/>
          <w:b/>
          <w:bCs/>
          <w:cs/>
        </w:rPr>
        <w:t>รายละเอียดโครงการ/กิจกรรมที่ได้รับการสนับสนุนงบประมาณ</w:t>
      </w:r>
      <w:r>
        <w:rPr>
          <w:rFonts w:ascii="TH NiramitIT๙" w:hAnsi="TH NiramitIT๙" w:cs="TH NiramitIT๙"/>
          <w:b/>
          <w:bCs/>
        </w:rPr>
        <w:t xml:space="preserve"> </w:t>
      </w:r>
    </w:p>
    <w:p w:rsidR="00241236" w:rsidRDefault="00241236" w:rsidP="00241236">
      <w:pPr>
        <w:pStyle w:val="2"/>
        <w:tabs>
          <w:tab w:val="left" w:pos="720"/>
        </w:tabs>
        <w:ind w:left="851" w:hanging="851"/>
        <w:jc w:val="center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 w:hint="cs"/>
          <w:b/>
          <w:bCs/>
          <w:cs/>
        </w:rPr>
        <w:t>(เงินอุดหนุนทั่วไประบุวัตถุประสงค์/</w:t>
      </w:r>
      <w:r>
        <w:rPr>
          <w:rFonts w:ascii="TH NiramitIT๙" w:hAnsi="TH NiramitIT๙" w:cs="TH NiramitIT๙"/>
          <w:b/>
          <w:bCs/>
          <w:cs/>
        </w:rPr>
        <w:t>เงินอุดหนุนเฉพาะกิจ</w:t>
      </w:r>
      <w:r>
        <w:rPr>
          <w:rFonts w:ascii="TH NiramitIT๙" w:hAnsi="TH NiramitIT๙" w:cs="TH NiramitIT๙" w:hint="cs"/>
          <w:b/>
          <w:bCs/>
          <w:cs/>
        </w:rPr>
        <w:t>)</w:t>
      </w:r>
      <w:r>
        <w:rPr>
          <w:rFonts w:ascii="TH NiramitIT๙" w:hAnsi="TH NiramitIT๙" w:cs="TH NiramitIT๙"/>
          <w:b/>
          <w:bCs/>
          <w:cs/>
        </w:rPr>
        <w:t xml:space="preserve">  </w:t>
      </w:r>
    </w:p>
    <w:p w:rsidR="00241236" w:rsidRDefault="00241236" w:rsidP="00241236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/>
          <w:b/>
          <w:bCs/>
          <w:cs/>
        </w:rPr>
        <w:t>จากกรมส่งเสริมการปกครองท้องถิ่น</w:t>
      </w:r>
      <w:r>
        <w:rPr>
          <w:rFonts w:ascii="TH NiramitIT๙" w:hAnsi="TH NiramitIT๙" w:cs="TH NiramitIT๙" w:hint="cs"/>
          <w:b/>
          <w:bCs/>
          <w:cs/>
        </w:rPr>
        <w:t xml:space="preserve"> และหน่วยงานต่างๆ </w:t>
      </w:r>
      <w:r>
        <w:rPr>
          <w:rFonts w:ascii="TH NiramitIT๙" w:hAnsi="TH NiramitIT๙" w:cs="TH NiramitIT๙"/>
          <w:b/>
          <w:bCs/>
          <w:cs/>
        </w:rPr>
        <w:t xml:space="preserve"> ประจำปีงบประมาณ พ.ศ.๒๕๕</w:t>
      </w:r>
      <w:r>
        <w:rPr>
          <w:rFonts w:ascii="TH NiramitIT๙" w:hAnsi="TH NiramitIT๙" w:cs="TH NiramitIT๙"/>
          <w:b/>
          <w:bCs/>
        </w:rPr>
        <w:t>8</w:t>
      </w:r>
      <w:r>
        <w:rPr>
          <w:rFonts w:ascii="TH NiramitIT๙" w:hAnsi="TH NiramitIT๙" w:cs="TH NiramitIT๙"/>
          <w:b/>
          <w:bCs/>
          <w:cs/>
        </w:rPr>
        <w:t xml:space="preserve">  </w:t>
      </w:r>
    </w:p>
    <w:p w:rsidR="00241236" w:rsidRDefault="00241236" w:rsidP="00241236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/>
          <w:b/>
          <w:bCs/>
          <w:cs/>
        </w:rPr>
        <w:t>ที่ได้ดำเนินการและมีการเบิกจ่ายงบประมาณ  มีดังนี้</w:t>
      </w:r>
    </w:p>
    <w:p w:rsidR="00241236" w:rsidRDefault="00241236" w:rsidP="00241236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b/>
          <w:bCs/>
          <w:sz w:val="20"/>
          <w:szCs w:val="20"/>
        </w:rPr>
      </w:pPr>
    </w:p>
    <w:tbl>
      <w:tblPr>
        <w:tblW w:w="953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4087"/>
        <w:gridCol w:w="1843"/>
        <w:gridCol w:w="1843"/>
        <w:gridCol w:w="1134"/>
      </w:tblGrid>
      <w:tr w:rsidR="00241236" w:rsidTr="00AC314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ที่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โครงการ</w:t>
            </w:r>
            <w:r>
              <w:rPr>
                <w:rFonts w:ascii="TH NiramitIT๙" w:hAnsi="TH NiramitIT๙" w:cs="TH NiramitIT๙" w:hint="cs"/>
                <w:b/>
                <w:bCs/>
                <w:cs/>
              </w:rPr>
              <w:t>/กิจกรรม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เงินอุดหนุนเฉพาะกิจ</w:t>
            </w:r>
          </w:p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(บาท)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 xml:space="preserve">วงเงินที่เบิกจ่ายจริง </w:t>
            </w:r>
          </w:p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 w:hint="cs"/>
                <w:b/>
                <w:bCs/>
                <w:cs/>
              </w:rPr>
              <w:t>หมายเหตุ</w:t>
            </w:r>
          </w:p>
        </w:tc>
      </w:tr>
      <w:tr w:rsidR="00241236" w:rsidTr="00AC314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236" w:rsidRDefault="00241236" w:rsidP="00AC3144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 w:rsidRPr="000413FD">
              <w:rPr>
                <w:rFonts w:ascii="TH NiramitIT๙" w:hAnsi="TH NiramitIT๙" w:cs="TH NiramitIT๙" w:hint="cs"/>
                <w:cs/>
              </w:rPr>
              <w:t>เงินอุดหนุนทั่วไประบุวัตถุประสงค์</w:t>
            </w:r>
            <w:r>
              <w:rPr>
                <w:rFonts w:ascii="TH NiramitIT๙" w:hAnsi="TH NiramitIT๙" w:cs="TH NiramitIT๙" w:hint="cs"/>
                <w:cs/>
              </w:rPr>
              <w:t>สนับสนุนการ</w:t>
            </w:r>
            <w:r>
              <w:rPr>
                <w:rFonts w:ascii="TH NiramitIT๙" w:hAnsi="TH NiramitIT๙" w:cs="TH NiramitIT๙"/>
                <w:cs/>
              </w:rPr>
              <w:t xml:space="preserve">สงเคราะห์เบี้ยยังชีพผู้สูงอายุ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๔,๙70,4๐๐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๔,๙70,4๐๐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กรมส่งเสริมฯ</w:t>
            </w:r>
          </w:p>
        </w:tc>
      </w:tr>
      <w:tr w:rsidR="00241236" w:rsidTr="00AC314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๒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236" w:rsidRDefault="00241236" w:rsidP="00AC3144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 w:rsidRPr="000413FD">
              <w:rPr>
                <w:rFonts w:ascii="TH NiramitIT๙" w:hAnsi="TH NiramitIT๙" w:cs="TH NiramitIT๙" w:hint="cs"/>
                <w:cs/>
              </w:rPr>
              <w:t>เงินอุดหนุนทั่วไประบุวัตถุประสงค์</w:t>
            </w:r>
            <w:r>
              <w:rPr>
                <w:rFonts w:ascii="TH NiramitIT๙" w:hAnsi="TH NiramitIT๙" w:cs="TH NiramitIT๙" w:hint="cs"/>
                <w:cs/>
              </w:rPr>
              <w:t xml:space="preserve">เบี้ยยังชีพความพิการ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</w:rPr>
              <w:t>795</w:t>
            </w:r>
            <w:r>
              <w:rPr>
                <w:rFonts w:ascii="TH NiramitIT๙" w:hAnsi="TH NiramitIT๙" w:cs="TH NiramitIT๙" w:hint="cs"/>
                <w:cs/>
              </w:rPr>
              <w:t>,</w:t>
            </w:r>
            <w:r>
              <w:rPr>
                <w:rFonts w:ascii="TH NiramitIT๙" w:hAnsi="TH NiramitIT๙" w:cs="TH NiramitIT๙"/>
              </w:rPr>
              <w:t>2</w:t>
            </w:r>
            <w:r>
              <w:rPr>
                <w:rFonts w:ascii="TH NiramitIT๙" w:hAnsi="TH NiramitIT๙" w:cs="TH NiramitIT๙" w:hint="cs"/>
                <w:cs/>
              </w:rPr>
              <w:t>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</w:rPr>
              <w:t>795</w:t>
            </w:r>
            <w:r>
              <w:rPr>
                <w:rFonts w:ascii="TH NiramitIT๙" w:hAnsi="TH NiramitIT๙" w:cs="TH NiramitIT๙" w:hint="cs"/>
                <w:cs/>
              </w:rPr>
              <w:t>,</w:t>
            </w:r>
            <w:r>
              <w:rPr>
                <w:rFonts w:ascii="TH NiramitIT๙" w:hAnsi="TH NiramitIT๙" w:cs="TH NiramitIT๙"/>
              </w:rPr>
              <w:t>2</w:t>
            </w:r>
            <w:r>
              <w:rPr>
                <w:rFonts w:ascii="TH NiramitIT๙" w:hAnsi="TH NiramitIT๙" w:cs="TH NiramitIT๙" w:hint="cs"/>
                <w:cs/>
              </w:rPr>
              <w:t>๐๐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กรมส่งเสริมฯ</w:t>
            </w:r>
          </w:p>
        </w:tc>
      </w:tr>
      <w:tr w:rsidR="00241236" w:rsidTr="00AC314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๓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Default="00241236" w:rsidP="00AC3144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 w:rsidRPr="000413FD">
              <w:rPr>
                <w:rFonts w:ascii="TH NiramitIT๙" w:hAnsi="TH NiramitIT๙" w:cs="TH NiramitIT๙" w:hint="cs"/>
                <w:cs/>
              </w:rPr>
              <w:t>เงินอุดหนุนทั่วไประบุวัตถุประสงค์</w:t>
            </w:r>
            <w:r>
              <w:rPr>
                <w:rFonts w:ascii="TH NiramitIT๙" w:hAnsi="TH NiramitIT๙" w:cs="TH NiramitIT๙" w:hint="cs"/>
                <w:cs/>
              </w:rPr>
              <w:t xml:space="preserve">สนับสนุน 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ศพด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 xml:space="preserve">. (เงินเดือนข้าราชการครู)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871,5๖๐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871,5๖๐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กรมส่งเสริมฯ</w:t>
            </w:r>
          </w:p>
        </w:tc>
      </w:tr>
      <w:tr w:rsidR="00241236" w:rsidTr="00AC314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๔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Default="00241236" w:rsidP="00AC3144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 w:rsidRPr="000413FD">
              <w:rPr>
                <w:rFonts w:ascii="TH NiramitIT๙" w:hAnsi="TH NiramitIT๙" w:cs="TH NiramitIT๙" w:hint="cs"/>
                <w:cs/>
              </w:rPr>
              <w:t>เงินอุดหนุนทั่วไประบุวัตถุประสงค์</w:t>
            </w:r>
            <w:r>
              <w:rPr>
                <w:rFonts w:ascii="TH NiramitIT๙" w:hAnsi="TH NiramitIT๙" w:cs="TH NiramitIT๙" w:hint="cs"/>
                <w:cs/>
              </w:rPr>
              <w:t xml:space="preserve">สนับสนุน 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ศพด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 xml:space="preserve">. (ค่าตอบแทนพนักงานจ้าง 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ผดด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 xml:space="preserve">.)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564,18๐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564,18๐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กรมส่งเสริมฯ</w:t>
            </w:r>
          </w:p>
        </w:tc>
      </w:tr>
      <w:tr w:rsidR="00241236" w:rsidTr="00AC314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5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Default="00241236" w:rsidP="00AC3144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cs/>
              </w:rPr>
            </w:pPr>
            <w:r w:rsidRPr="000413FD">
              <w:rPr>
                <w:rFonts w:ascii="TH NiramitIT๙" w:hAnsi="TH NiramitIT๙" w:cs="TH NiramitIT๙" w:hint="cs"/>
                <w:cs/>
              </w:rPr>
              <w:t>เงินอุดหนุนทั่วไประบุวัตถุประสงค์</w:t>
            </w:r>
            <w:r>
              <w:rPr>
                <w:rFonts w:ascii="TH NiramitIT๙" w:hAnsi="TH NiramitIT๙" w:cs="TH NiramitIT๙" w:hint="cs"/>
                <w:cs/>
              </w:rPr>
              <w:t xml:space="preserve">สนับสนุน 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ศพด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 xml:space="preserve">. (เงินเพิ่มฯ พนักงานจ้าง 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ผดด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>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86,580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86,580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กรมส่งเสริมฯ</w:t>
            </w:r>
          </w:p>
        </w:tc>
      </w:tr>
      <w:tr w:rsidR="00241236" w:rsidTr="00AC314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6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Default="00241236" w:rsidP="00AC3144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cs/>
              </w:rPr>
            </w:pPr>
            <w:r w:rsidRPr="000413FD">
              <w:rPr>
                <w:rFonts w:ascii="TH NiramitIT๙" w:hAnsi="TH NiramitIT๙" w:cs="TH NiramitIT๙" w:hint="cs"/>
                <w:cs/>
              </w:rPr>
              <w:t>เงินอุดหนุนทั่วไประบุวัตถุประสงค์</w:t>
            </w:r>
            <w:r>
              <w:rPr>
                <w:rFonts w:ascii="TH NiramitIT๙" w:hAnsi="TH NiramitIT๙" w:cs="TH NiramitIT๙" w:hint="cs"/>
                <w:cs/>
              </w:rPr>
              <w:t xml:space="preserve">สนับสนุน 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ศพด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>. (สวัสดิการศึกษาบุตร)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8,580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8,580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กรมส่งเสริมฯ</w:t>
            </w:r>
          </w:p>
        </w:tc>
      </w:tr>
      <w:tr w:rsidR="00241236" w:rsidTr="00AC314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7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Default="00241236" w:rsidP="00AC3144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 w:rsidRPr="000413FD">
              <w:rPr>
                <w:rFonts w:ascii="TH NiramitIT๙" w:hAnsi="TH NiramitIT๙" w:cs="TH NiramitIT๙" w:hint="cs"/>
                <w:cs/>
              </w:rPr>
              <w:t>เงินอุดหนุนทั่วไประบุวัตถุประสงค์</w:t>
            </w:r>
            <w:r>
              <w:rPr>
                <w:rFonts w:ascii="TH NiramitIT๙" w:hAnsi="TH NiramitIT๙" w:cs="TH NiramitIT๙" w:hint="cs"/>
                <w:cs/>
              </w:rPr>
              <w:t xml:space="preserve"> สนับสนุน 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ศพด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>. (เงินสมทบประกันสังคม)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32,700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32,700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กรมส่งเสริมฯ</w:t>
            </w:r>
          </w:p>
        </w:tc>
      </w:tr>
      <w:tr w:rsidR="00241236" w:rsidTr="00AC314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8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Default="00241236" w:rsidP="00AC3144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cs/>
              </w:rPr>
            </w:pPr>
            <w:r w:rsidRPr="000413FD">
              <w:rPr>
                <w:rFonts w:ascii="TH NiramitIT๙" w:hAnsi="TH NiramitIT๙" w:cs="TH NiramitIT๙" w:hint="cs"/>
                <w:cs/>
              </w:rPr>
              <w:t>เงินอุดหนุนทั่วไประบุวัตถุประสงค์</w:t>
            </w:r>
            <w:r>
              <w:rPr>
                <w:rFonts w:ascii="TH NiramitIT๙" w:hAnsi="TH NiramitIT๙" w:cs="TH NiramitIT๙" w:hint="cs"/>
                <w:cs/>
              </w:rPr>
              <w:t xml:space="preserve">สนับสนุน 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ศพด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 xml:space="preserve">. (ค่าจัดการเรียนการสอน)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204,000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204,000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กรมส่งเสริมฯ</w:t>
            </w:r>
          </w:p>
        </w:tc>
      </w:tr>
      <w:tr w:rsidR="00241236" w:rsidTr="00AC314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9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Default="00241236" w:rsidP="00AC3144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เงินอุดหนุนทั่วไประบุวัตถุประสงค์ ตามยุทธศาสตร์การพัฒนาประเทศ (โครงการขยายท่อ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เมนต์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>ส่งน้ำประปา หมู่ที่ 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158,000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158,000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กรมส่งเสริมฯ</w:t>
            </w:r>
          </w:p>
        </w:tc>
      </w:tr>
      <w:tr w:rsidR="00241236" w:rsidTr="00AC314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10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Default="00241236" w:rsidP="00AC3144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เงินอุดหนุนทั่วไประบุวัตถุประสงค์ ตามยุทธศาสตร์การพัฒนาประเทศ (โครงการขยายท่อ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เมนต์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>ส่งน้ำประปาตำบลท่าซอม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594,552.56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594,552.56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กรมส่งเสริมฯ</w:t>
            </w:r>
          </w:p>
        </w:tc>
      </w:tr>
    </w:tbl>
    <w:p w:rsidR="00241236" w:rsidRDefault="00241236" w:rsidP="00241236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241236" w:rsidRDefault="00241236" w:rsidP="00241236">
      <w:pPr>
        <w:pStyle w:val="a9"/>
        <w:spacing w:after="0"/>
        <w:jc w:val="center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 ๑๑ -</w:t>
      </w:r>
    </w:p>
    <w:p w:rsidR="00241236" w:rsidRDefault="00241236" w:rsidP="00241236">
      <w:pPr>
        <w:jc w:val="right"/>
        <w:rPr>
          <w:rFonts w:ascii="TH NiramitIT๙" w:hAnsi="TH NiramitIT๙" w:cs="TH NiramitIT๙"/>
          <w:sz w:val="32"/>
          <w:szCs w:val="32"/>
        </w:rPr>
      </w:pPr>
    </w:p>
    <w:tbl>
      <w:tblPr>
        <w:tblW w:w="953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4087"/>
        <w:gridCol w:w="1843"/>
        <w:gridCol w:w="1843"/>
        <w:gridCol w:w="1134"/>
      </w:tblGrid>
      <w:tr w:rsidR="00241236" w:rsidTr="00AC314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ที่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โครงการ</w:t>
            </w:r>
            <w:r>
              <w:rPr>
                <w:rFonts w:ascii="TH NiramitIT๙" w:hAnsi="TH NiramitIT๙" w:cs="TH NiramitIT๙" w:hint="cs"/>
                <w:b/>
                <w:bCs/>
                <w:cs/>
              </w:rPr>
              <w:t>/กิจกรรม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เงินอุดหนุนเฉพาะกิจ</w:t>
            </w:r>
          </w:p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(บาท)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 xml:space="preserve">วงเงินที่เบิกจ่ายจริง </w:t>
            </w:r>
          </w:p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 w:hint="cs"/>
                <w:b/>
                <w:bCs/>
                <w:cs/>
              </w:rPr>
              <w:t>หมายเหตุ</w:t>
            </w:r>
          </w:p>
        </w:tc>
      </w:tr>
      <w:tr w:rsidR="00241236" w:rsidRPr="00695DC6" w:rsidTr="00AC314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11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Default="00241236" w:rsidP="00AC3144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เงินอุดหนุนเฉพาะกิจปี 2558 โครงการก่อสร้างระบบประปาหมู่บ้าน หมู่ที่ 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2,544,534.49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2,544,534.49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กรมส่งเสริมฯ</w:t>
            </w:r>
          </w:p>
        </w:tc>
      </w:tr>
      <w:tr w:rsidR="00241236" w:rsidRPr="00695DC6" w:rsidTr="00AC314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12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Pr="00C92BBC" w:rsidRDefault="00241236" w:rsidP="00AC3144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เงินอุดหนุนเฉพาะกิจโครงการพัฒนาระบบการแพทย์ฉุกเฉิน (</w:t>
            </w:r>
            <w:r>
              <w:rPr>
                <w:rFonts w:ascii="TH NiramitIT๙" w:hAnsi="TH NiramitIT๙" w:cs="TH NiramitIT๙"/>
              </w:rPr>
              <w:t>EMS</w:t>
            </w:r>
            <w:r>
              <w:rPr>
                <w:rFonts w:ascii="TH NiramitIT๙" w:hAnsi="TH NiramitIT๙" w:cs="TH NiramitIT๙" w:hint="cs"/>
                <w:cs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Pr="003346CF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4๐,๐๐๐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40,00๐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Pr="003E03CA" w:rsidRDefault="00241236" w:rsidP="00AC3144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sz w:val="22"/>
                <w:szCs w:val="22"/>
              </w:rPr>
            </w:pPr>
            <w:r w:rsidRPr="003E03CA">
              <w:rPr>
                <w:rFonts w:ascii="TH NiramitIT๙" w:hAnsi="TH NiramitIT๙" w:cs="TH NiramitIT๙" w:hint="cs"/>
                <w:sz w:val="22"/>
                <w:szCs w:val="22"/>
                <w:cs/>
              </w:rPr>
              <w:t>1.</w:t>
            </w:r>
            <w:proofErr w:type="spellStart"/>
            <w:r w:rsidRPr="003E03CA">
              <w:rPr>
                <w:rFonts w:ascii="TH NiramitIT๙" w:hAnsi="TH NiramitIT๙" w:cs="TH NiramitIT๙" w:hint="cs"/>
                <w:sz w:val="22"/>
                <w:szCs w:val="22"/>
                <w:cs/>
              </w:rPr>
              <w:t>อบต</w:t>
            </w:r>
            <w:proofErr w:type="spellEnd"/>
            <w:r w:rsidRPr="003E03CA">
              <w:rPr>
                <w:rFonts w:ascii="TH NiramitIT๙" w:hAnsi="TH NiramitIT๙" w:cs="TH NiramitIT๙" w:hint="cs"/>
                <w:sz w:val="22"/>
                <w:szCs w:val="22"/>
                <w:cs/>
              </w:rPr>
              <w:t>.บางนบ</w:t>
            </w:r>
          </w:p>
          <w:p w:rsidR="00241236" w:rsidRPr="003E03CA" w:rsidRDefault="00241236" w:rsidP="00AC3144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sz w:val="22"/>
                <w:szCs w:val="22"/>
              </w:rPr>
            </w:pPr>
            <w:r w:rsidRPr="003E03CA">
              <w:rPr>
                <w:rFonts w:ascii="TH NiramitIT๙" w:hAnsi="TH NiramitIT๙" w:cs="TH NiramitIT๙" w:hint="cs"/>
                <w:sz w:val="22"/>
                <w:szCs w:val="22"/>
                <w:cs/>
              </w:rPr>
              <w:t>2.</w:t>
            </w:r>
            <w:proofErr w:type="spellStart"/>
            <w:r w:rsidRPr="003E03CA">
              <w:rPr>
                <w:rFonts w:ascii="TH NiramitIT๙" w:hAnsi="TH NiramitIT๙" w:cs="TH NiramitIT๙" w:hint="cs"/>
                <w:sz w:val="22"/>
                <w:szCs w:val="22"/>
                <w:cs/>
              </w:rPr>
              <w:t>อบต</w:t>
            </w:r>
            <w:proofErr w:type="spellEnd"/>
            <w:r w:rsidRPr="003E03CA">
              <w:rPr>
                <w:rFonts w:ascii="TH NiramitIT๙" w:hAnsi="TH NiramitIT๙" w:cs="TH NiramitIT๙" w:hint="cs"/>
                <w:sz w:val="22"/>
                <w:szCs w:val="22"/>
                <w:cs/>
              </w:rPr>
              <w:t>.เสือหึง</w:t>
            </w:r>
          </w:p>
        </w:tc>
      </w:tr>
      <w:tr w:rsidR="00241236" w:rsidRPr="00695DC6" w:rsidTr="00AC314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13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Default="00241236" w:rsidP="00AC3144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เงินอุดหนุนเฉพาะกิจสนับสนุนโครงการพัฒนาเยาวชนไทยห่างไกลการตั้งครรภ์ฯ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Pr="00DE5992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๒0,๐๐๐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๒0,000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Pr="003E03CA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sz w:val="28"/>
                <w:szCs w:val="28"/>
              </w:rPr>
            </w:pPr>
            <w:proofErr w:type="spellStart"/>
            <w:r w:rsidRPr="003E03CA">
              <w:rPr>
                <w:rFonts w:ascii="TH NiramitIT๙" w:hAnsi="TH NiramitIT๙" w:cs="TH NiramitIT๙" w:hint="cs"/>
                <w:sz w:val="28"/>
                <w:szCs w:val="28"/>
                <w:cs/>
              </w:rPr>
              <w:t>สนง</w:t>
            </w:r>
            <w:proofErr w:type="spellEnd"/>
            <w:r w:rsidRPr="003E03CA">
              <w:rPr>
                <w:rFonts w:ascii="TH NiramitIT๙" w:hAnsi="TH NiramitIT๙" w:cs="TH NiramitIT๙" w:hint="cs"/>
                <w:sz w:val="28"/>
                <w:szCs w:val="28"/>
                <w:cs/>
              </w:rPr>
              <w:t>.พัฒนาสังคมฯ</w:t>
            </w:r>
          </w:p>
        </w:tc>
      </w:tr>
      <w:tr w:rsidR="00241236" w:rsidRPr="00695DC6" w:rsidTr="00AC314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14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Default="00241236" w:rsidP="00AC3144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เงินอุดหนุนเฉพาะกิจสนับสนุน 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ศพด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 xml:space="preserve">. เงินเดือนครู (ตกเบิกปี 2556 </w:t>
            </w:r>
            <w:r>
              <w:rPr>
                <w:rFonts w:ascii="TH NiramitIT๙" w:hAnsi="TH NiramitIT๙" w:cs="TH NiramitIT๙"/>
                <w:cs/>
              </w:rPr>
              <w:t>–</w:t>
            </w:r>
            <w:r>
              <w:rPr>
                <w:rFonts w:ascii="TH NiramitIT๙" w:hAnsi="TH NiramitIT๙" w:cs="TH NiramitIT๙" w:hint="cs"/>
                <w:cs/>
              </w:rPr>
              <w:t xml:space="preserve"> 2557)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Pr="00DE5992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50,33๐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50,33๐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Pr="00E45FD1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 w:rsidRPr="00E45FD1">
              <w:rPr>
                <w:rFonts w:ascii="TH NiramitIT๙" w:hAnsi="TH NiramitIT๙" w:cs="TH NiramitIT๙" w:hint="cs"/>
                <w:cs/>
              </w:rPr>
              <w:t>กรมส่งเสริมฯ</w:t>
            </w:r>
          </w:p>
        </w:tc>
      </w:tr>
      <w:tr w:rsidR="00241236" w:rsidRPr="00695DC6" w:rsidTr="00AC314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15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Default="00241236" w:rsidP="00AC3144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เงินอุดหนุนเฉพาะกิจโครงการอบรมให้ความรู้ทางกฎหมายที่เกี่ยวข้องทางสังคมให้แก่เครือข่ายครอบครัวและกลุ่มสตรี ประจำปี 2558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/>
              </w:rPr>
              <w:t>11</w:t>
            </w:r>
            <w:r>
              <w:rPr>
                <w:rFonts w:ascii="TH NiramitIT๙" w:hAnsi="TH NiramitIT๙" w:cs="TH NiramitIT๙" w:hint="cs"/>
                <w:cs/>
              </w:rPr>
              <w:t>,</w:t>
            </w:r>
            <w:r>
              <w:rPr>
                <w:rFonts w:ascii="TH NiramitIT๙" w:hAnsi="TH NiramitIT๙" w:cs="TH NiramitIT๙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/>
              </w:rPr>
              <w:t>11</w:t>
            </w:r>
            <w:r>
              <w:rPr>
                <w:rFonts w:ascii="TH NiramitIT๙" w:hAnsi="TH NiramitIT๙" w:cs="TH NiramitIT๙" w:hint="cs"/>
                <w:cs/>
              </w:rPr>
              <w:t>,</w:t>
            </w:r>
            <w:r>
              <w:rPr>
                <w:rFonts w:ascii="TH NiramitIT๙" w:hAnsi="TH NiramitIT๙" w:cs="TH NiramitIT๙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Pr="003E03CA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sz w:val="28"/>
                <w:szCs w:val="28"/>
              </w:rPr>
            </w:pPr>
            <w:proofErr w:type="spellStart"/>
            <w:r w:rsidRPr="003E03CA">
              <w:rPr>
                <w:rFonts w:ascii="TH NiramitIT๙" w:hAnsi="TH NiramitIT๙" w:cs="TH NiramitIT๙" w:hint="cs"/>
                <w:sz w:val="28"/>
                <w:szCs w:val="28"/>
                <w:cs/>
              </w:rPr>
              <w:t>สนง</w:t>
            </w:r>
            <w:proofErr w:type="spellEnd"/>
            <w:r w:rsidRPr="003E03CA">
              <w:rPr>
                <w:rFonts w:ascii="TH NiramitIT๙" w:hAnsi="TH NiramitIT๙" w:cs="TH NiramitIT๙" w:hint="cs"/>
                <w:sz w:val="28"/>
                <w:szCs w:val="28"/>
                <w:cs/>
              </w:rPr>
              <w:t>.พัฒนาสังคมฯ</w:t>
            </w:r>
          </w:p>
        </w:tc>
      </w:tr>
      <w:tr w:rsidR="00241236" w:rsidRPr="00695DC6" w:rsidTr="00AC3144">
        <w:tc>
          <w:tcPr>
            <w:tcW w:w="4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Pr="003E03CA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  <w:sz w:val="28"/>
                <w:szCs w:val="28"/>
                <w:cs/>
              </w:rPr>
            </w:pPr>
            <w:r w:rsidRPr="006E339C">
              <w:rPr>
                <w:rFonts w:ascii="TH NiramitIT๙" w:hAnsi="TH NiramitIT๙" w:cs="TH NiramitIT๙" w:hint="cs"/>
                <w:b/>
                <w:bCs/>
                <w:cs/>
              </w:rPr>
              <w:t xml:space="preserve">รวม  </w:t>
            </w:r>
            <w:r>
              <w:rPr>
                <w:rFonts w:ascii="TH NiramitIT๙" w:hAnsi="TH NiramitIT๙" w:cs="TH NiramitIT๙" w:hint="cs"/>
                <w:b/>
                <w:bCs/>
                <w:cs/>
              </w:rPr>
              <w:t>15</w:t>
            </w:r>
            <w:r w:rsidRPr="006E339C">
              <w:rPr>
                <w:rFonts w:ascii="TH NiramitIT๙" w:hAnsi="TH NiramitIT๙" w:cs="TH NiramitIT๙" w:hint="cs"/>
                <w:b/>
                <w:bCs/>
                <w:cs/>
              </w:rPr>
              <w:t xml:space="preserve">  โครงการ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Pr="003E03CA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  <w:sz w:val="28"/>
                <w:szCs w:val="28"/>
                <w:cs/>
              </w:rPr>
            </w:pPr>
            <w:r w:rsidRPr="003E03CA">
              <w:rPr>
                <w:rFonts w:ascii="TH NiramitIT๙" w:hAnsi="TH NiramitIT๙" w:cs="TH NiramitIT๙"/>
                <w:b/>
                <w:bCs/>
                <w:sz w:val="28"/>
                <w:szCs w:val="28"/>
              </w:rPr>
              <w:t>10</w:t>
            </w:r>
            <w:r w:rsidRPr="003E03CA">
              <w:rPr>
                <w:rFonts w:ascii="TH NiramitIT๙" w:hAnsi="TH NiramitIT๙" w:cs="TH NiramitIT๙" w:hint="cs"/>
                <w:b/>
                <w:bCs/>
                <w:sz w:val="28"/>
                <w:szCs w:val="28"/>
                <w:cs/>
              </w:rPr>
              <w:t>,951,717.05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36" w:rsidRPr="003E03CA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  <w:sz w:val="28"/>
                <w:szCs w:val="28"/>
                <w:cs/>
              </w:rPr>
            </w:pPr>
            <w:r w:rsidRPr="003E03CA">
              <w:rPr>
                <w:rFonts w:ascii="TH NiramitIT๙" w:hAnsi="TH NiramitIT๙" w:cs="TH NiramitIT๙"/>
                <w:b/>
                <w:bCs/>
                <w:sz w:val="28"/>
                <w:szCs w:val="28"/>
              </w:rPr>
              <w:t>10</w:t>
            </w:r>
            <w:r w:rsidRPr="003E03CA">
              <w:rPr>
                <w:rFonts w:ascii="TH NiramitIT๙" w:hAnsi="TH NiramitIT๙" w:cs="TH NiramitIT๙" w:hint="cs"/>
                <w:b/>
                <w:bCs/>
                <w:sz w:val="28"/>
                <w:szCs w:val="28"/>
                <w:cs/>
              </w:rPr>
              <w:t>,951,717.05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236" w:rsidRPr="00695DC6" w:rsidRDefault="00241236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</w:p>
        </w:tc>
      </w:tr>
    </w:tbl>
    <w:p w:rsidR="00241236" w:rsidRDefault="00241236" w:rsidP="0024123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FF5510" w:rsidRDefault="00FF5510" w:rsidP="0024123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FF5510" w:rsidRDefault="00FF5510" w:rsidP="0024123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FF5510" w:rsidRDefault="00FF5510" w:rsidP="0024123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FF5510" w:rsidRDefault="00FF5510" w:rsidP="0024123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FF5510" w:rsidRDefault="00FF5510" w:rsidP="0024123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FF5510" w:rsidRDefault="00FF5510" w:rsidP="0024123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FF5510" w:rsidRDefault="00FF5510" w:rsidP="0024123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FF5510" w:rsidRDefault="00FF5510" w:rsidP="0024123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FF5510" w:rsidRDefault="00FF5510" w:rsidP="0024123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FF5510" w:rsidRDefault="00FF5510" w:rsidP="0024123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FF5510" w:rsidRDefault="00FF5510" w:rsidP="0024123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FF5510" w:rsidRDefault="00FF5510" w:rsidP="0024123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FF5510" w:rsidRDefault="00FF5510" w:rsidP="0024123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FF5510" w:rsidRDefault="00FF5510" w:rsidP="0024123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FF5510" w:rsidRDefault="00FF5510" w:rsidP="00FF5510">
      <w:pPr>
        <w:pStyle w:val="a9"/>
        <w:spacing w:after="0"/>
        <w:jc w:val="center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 ๑๒ -</w:t>
      </w:r>
    </w:p>
    <w:p w:rsidR="00FF5510" w:rsidRDefault="00FF5510" w:rsidP="0024123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FC5949" w:rsidRDefault="00FC5949" w:rsidP="00FC5949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จำนวนโครงการและงบประมาณที่ขอจ่ายขาดเงินสะสม</w:t>
      </w:r>
    </w:p>
    <w:p w:rsidR="00FC5949" w:rsidRDefault="00FC5949" w:rsidP="00FC5949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ประจำปีงบประมาณ พ.ศ.255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8 และได้ดำเนินการเบิกจ่าย  </w:t>
      </w:r>
    </w:p>
    <w:p w:rsidR="00FC5949" w:rsidRDefault="00FC5949" w:rsidP="00FC5949">
      <w:pPr>
        <w:jc w:val="both"/>
        <w:rPr>
          <w:rFonts w:ascii="TH NiramitIT๙" w:hAnsi="TH NiramitIT๙" w:cs="TH NiramitIT๙"/>
          <w:sz w:val="16"/>
          <w:szCs w:val="16"/>
          <w:cs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8"/>
        <w:gridCol w:w="1260"/>
        <w:gridCol w:w="1800"/>
        <w:gridCol w:w="1260"/>
      </w:tblGrid>
      <w:tr w:rsidR="00FC5949" w:rsidTr="00AC3144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949" w:rsidRDefault="00FC5949" w:rsidP="00AC3144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ยุทธศาสตร์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949" w:rsidRDefault="00FC5949" w:rsidP="00AC3144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จำนวนโครงการ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949" w:rsidRDefault="00FC5949" w:rsidP="00AC3144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งบประมาณ</w:t>
            </w:r>
          </w:p>
          <w:p w:rsidR="00FC5949" w:rsidRDefault="00FC5949" w:rsidP="00AC3144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 xml:space="preserve">(บาท)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949" w:rsidRDefault="00FC5949" w:rsidP="00AC3144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หมายเหตุ</w:t>
            </w:r>
          </w:p>
        </w:tc>
      </w:tr>
      <w:tr w:rsidR="00FC5949" w:rsidTr="00AC3144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FC5949" w:rsidRDefault="00FC5949" w:rsidP="00AC3144">
            <w:pPr>
              <w:pStyle w:val="a9"/>
              <w:spacing w:after="0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๑. การพัฒนาด้านแหล่งน้ำ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949" w:rsidRDefault="00FC5949" w:rsidP="00AC314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949" w:rsidRDefault="00FC5949" w:rsidP="00AC314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1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,234,0๐๐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949" w:rsidRDefault="00FC5949" w:rsidP="00AC3144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FC5949" w:rsidTr="00AC3144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FC5949" w:rsidRDefault="00FC5949" w:rsidP="00AC3144">
            <w:pPr>
              <w:pStyle w:val="a9"/>
              <w:spacing w:after="0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๒. การพัฒนาด้านคนและสังคม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949" w:rsidRPr="0047338E" w:rsidRDefault="00FC5949" w:rsidP="00AC314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47338E">
              <w:rPr>
                <w:rFonts w:ascii="TH NiramitIT๙" w:hAnsi="TH NiramitIT๙" w:cs="TH NiramitIT๙" w:hint="cs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949" w:rsidRPr="0047338E" w:rsidRDefault="00FC5949" w:rsidP="00AC314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47338E">
              <w:rPr>
                <w:rFonts w:ascii="TH NiramitIT๙" w:hAnsi="TH NiramitIT๙" w:cs="TH NiramitIT๙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949" w:rsidRDefault="00FC5949" w:rsidP="00AC3144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FC5949" w:rsidTr="00AC3144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FC5949" w:rsidRDefault="00FC5949" w:rsidP="00AC3144">
            <w:pPr>
              <w:pStyle w:val="a9"/>
              <w:spacing w:after="0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๓. การพัฒนาด้านทรัพยากรธรรมชาติและ สิ่งแวดล้อม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949" w:rsidRDefault="00FC5949" w:rsidP="00AC314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949" w:rsidRDefault="00FC5949" w:rsidP="00AC314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949" w:rsidRDefault="00FC5949" w:rsidP="00AC3144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FC5949" w:rsidTr="00AC3144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FC5949" w:rsidRDefault="00FC5949" w:rsidP="00AC3144">
            <w:pPr>
              <w:pStyle w:val="a9"/>
              <w:spacing w:after="0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๔. การพัฒนาด้านโครงสร้างพื้นฐาน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949" w:rsidRDefault="00FC5949" w:rsidP="00AC314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949" w:rsidRDefault="00FC5949" w:rsidP="00AC314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949" w:rsidRDefault="00FC5949" w:rsidP="00AC3144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FC5949" w:rsidTr="00AC3144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FC5949" w:rsidRDefault="00FC5949" w:rsidP="00AC3144">
            <w:pPr>
              <w:pStyle w:val="a9"/>
              <w:spacing w:after="0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๕. การพัฒนาด้านเศรษฐกิจ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949" w:rsidRDefault="00FC5949" w:rsidP="00AC314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949" w:rsidRDefault="00FC5949" w:rsidP="00AC314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15,050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949" w:rsidRDefault="00FC5949" w:rsidP="00AC3144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FC5949" w:rsidTr="00AC3144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C5949" w:rsidRDefault="00FC5949" w:rsidP="00AC3144">
            <w:pPr>
              <w:rPr>
                <w:rFonts w:ascii="TH NiramitIT๙" w:hAnsi="TH NiramitIT๙" w:cs="TH NiramitIT๙"/>
                <w:snapToGrid w:val="0"/>
                <w:color w:val="000000"/>
                <w:sz w:val="32"/>
                <w:szCs w:val="32"/>
                <w:lang w:eastAsia="th-TH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๖. การพัฒนาด้านการเมืองการบริหาร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949" w:rsidRDefault="00FC5949" w:rsidP="00AC314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949" w:rsidRDefault="00FC5949" w:rsidP="00AC314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949" w:rsidRDefault="00FC5949" w:rsidP="00AC3144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FC5949" w:rsidTr="00AC3144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949" w:rsidRDefault="00FC5949" w:rsidP="00AC314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949" w:rsidRDefault="00FC5949" w:rsidP="00AC314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949" w:rsidRDefault="00FC5949" w:rsidP="00AC314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1,249,050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949" w:rsidRDefault="00FC5949" w:rsidP="00AC3144">
            <w:pPr>
              <w:jc w:val="center"/>
              <w:rPr>
                <w:rFonts w:ascii="TH NiramitIT๙" w:hAnsi="TH NiramitIT๙" w:cs="TH NiramitIT๙"/>
                <w:b/>
                <w:bCs/>
                <w:u w:val="single"/>
              </w:rPr>
            </w:pPr>
          </w:p>
        </w:tc>
      </w:tr>
    </w:tbl>
    <w:p w:rsidR="00FC5949" w:rsidRDefault="00FC5949" w:rsidP="0024123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FF5510" w:rsidRDefault="00FF5510" w:rsidP="00FF5510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/>
          <w:b/>
          <w:bCs/>
          <w:cs/>
        </w:rPr>
        <w:t>รายละเอียดโครงการ/กิจกรรมที่ขอจ่ายขาดเงินสะสม ประจำปีงบประมาณ พ.ศ.๒๕๕</w:t>
      </w:r>
      <w:r>
        <w:rPr>
          <w:rFonts w:ascii="TH NiramitIT๙" w:hAnsi="TH NiramitIT๙" w:cs="TH NiramitIT๙" w:hint="cs"/>
          <w:b/>
          <w:bCs/>
          <w:cs/>
        </w:rPr>
        <w:t>8</w:t>
      </w:r>
      <w:r>
        <w:rPr>
          <w:rFonts w:ascii="TH NiramitIT๙" w:hAnsi="TH NiramitIT๙" w:cs="TH NiramitIT๙"/>
          <w:b/>
          <w:bCs/>
          <w:cs/>
        </w:rPr>
        <w:t xml:space="preserve">  </w:t>
      </w:r>
    </w:p>
    <w:p w:rsidR="00FF5510" w:rsidRDefault="00FF5510" w:rsidP="00FF5510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/>
          <w:b/>
          <w:bCs/>
          <w:cs/>
        </w:rPr>
        <w:t>ที่ได้ดำเนินการและมีการเบิกจ่ายงบประมาณ  มีดังนี้</w:t>
      </w:r>
    </w:p>
    <w:tbl>
      <w:tblPr>
        <w:tblW w:w="967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3804"/>
        <w:gridCol w:w="1801"/>
        <w:gridCol w:w="1711"/>
        <w:gridCol w:w="1733"/>
      </w:tblGrid>
      <w:tr w:rsidR="00FF5510" w:rsidTr="00AC314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510" w:rsidRDefault="00FF5510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ที่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510" w:rsidRDefault="00FF5510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โครงการ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510" w:rsidRDefault="00FF5510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จำนวน</w:t>
            </w:r>
          </w:p>
          <w:p w:rsidR="00FF5510" w:rsidRDefault="00FF5510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 xml:space="preserve">เงินสะสม </w:t>
            </w:r>
          </w:p>
          <w:p w:rsidR="00FF5510" w:rsidRDefault="00FF5510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(บาท)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510" w:rsidRDefault="00FF5510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 xml:space="preserve">วงเงินที่เบิกจ่ายจริง </w:t>
            </w:r>
          </w:p>
          <w:p w:rsidR="00FF5510" w:rsidRDefault="00FF5510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(บาท)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510" w:rsidRDefault="00FF5510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 w:hint="cs"/>
                <w:b/>
                <w:bCs/>
                <w:cs/>
              </w:rPr>
              <w:t xml:space="preserve">คงเหลือ </w:t>
            </w:r>
          </w:p>
        </w:tc>
      </w:tr>
      <w:tr w:rsidR="00FF5510" w:rsidTr="00AC3144">
        <w:tc>
          <w:tcPr>
            <w:tcW w:w="96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510" w:rsidRPr="003F65B6" w:rsidRDefault="00FF5510" w:rsidP="00AC3144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b/>
                <w:bCs/>
              </w:rPr>
            </w:pPr>
            <w:r w:rsidRPr="003F65B6">
              <w:rPr>
                <w:rFonts w:ascii="TH NiramitIT๙" w:hAnsi="TH NiramitIT๙" w:cs="TH NiramitIT๙" w:hint="cs"/>
                <w:b/>
                <w:bCs/>
                <w:cs/>
              </w:rPr>
              <w:t>ยุทธศาสตร์ที่ ๑ การพัฒนาด้านแหล่งน้ำ</w:t>
            </w:r>
          </w:p>
          <w:p w:rsidR="00FF5510" w:rsidRDefault="00FF5510" w:rsidP="00AC3144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แนวทางการพัฒนาที่ ๑ การพัฒนาแหล่งน้ำเพื่อการอุปโภค บริโภค </w:t>
            </w:r>
          </w:p>
        </w:tc>
      </w:tr>
      <w:tr w:rsidR="00FF5510" w:rsidTr="00AC314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510" w:rsidRDefault="00FF5510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510" w:rsidRDefault="00FF5510" w:rsidP="00AC3144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โครงการก่อสร้างระบบประปาหมู่บ้าน </w:t>
            </w:r>
          </w:p>
          <w:p w:rsidR="00FF5510" w:rsidRDefault="00FF5510" w:rsidP="00AC3144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หมู่ที่ 2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10" w:rsidRDefault="00FF5510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1,044,0๐๐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10" w:rsidRDefault="00FF5510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800,๐๐๐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10" w:rsidRDefault="00FF5510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244,000</w:t>
            </w:r>
          </w:p>
        </w:tc>
      </w:tr>
      <w:tr w:rsidR="00FF5510" w:rsidTr="00AC314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510" w:rsidRDefault="00FF5510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๒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510" w:rsidRPr="00AA0469" w:rsidRDefault="00FF5510" w:rsidP="00AC3144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โครงการปรับปรุงระบบประปาหมู่บ้าน หมู่ที่ 8 (ขยายเขตติดตั้งไฟฟ้าหม้อแปลงขนาด 30 </w:t>
            </w:r>
            <w:r>
              <w:rPr>
                <w:rFonts w:ascii="TH NiramitIT๙" w:hAnsi="TH NiramitIT๙" w:cs="TH NiramitIT๙"/>
              </w:rPr>
              <w:t>kVA</w:t>
            </w:r>
            <w:r>
              <w:rPr>
                <w:rFonts w:ascii="TH NiramitIT๙" w:hAnsi="TH NiramitIT๙" w:cs="TH NiramitIT๙" w:hint="cs"/>
                <w:cs/>
              </w:rPr>
              <w:t xml:space="preserve">) 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10" w:rsidRDefault="00FF5510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190,0๐๐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10" w:rsidRDefault="00FF5510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184,275.39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10" w:rsidRDefault="00FF5510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5,724.61</w:t>
            </w:r>
          </w:p>
        </w:tc>
      </w:tr>
      <w:tr w:rsidR="00FF5510" w:rsidTr="00AC3144">
        <w:tc>
          <w:tcPr>
            <w:tcW w:w="96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510" w:rsidRPr="00843FD1" w:rsidRDefault="00FF5510" w:rsidP="00AC3144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b/>
                <w:bCs/>
              </w:rPr>
            </w:pPr>
            <w:r w:rsidRPr="00843FD1">
              <w:rPr>
                <w:rFonts w:ascii="TH NiramitIT๙" w:hAnsi="TH NiramitIT๙" w:cs="TH NiramitIT๙" w:hint="cs"/>
                <w:b/>
                <w:bCs/>
                <w:cs/>
              </w:rPr>
              <w:t xml:space="preserve">ยุทธศาสตร์ที่ </w:t>
            </w:r>
            <w:r>
              <w:rPr>
                <w:rFonts w:ascii="TH NiramitIT๙" w:hAnsi="TH NiramitIT๙" w:cs="TH NiramitIT๙" w:hint="cs"/>
                <w:b/>
                <w:bCs/>
                <w:cs/>
              </w:rPr>
              <w:t>5</w:t>
            </w:r>
            <w:r w:rsidRPr="00843FD1">
              <w:rPr>
                <w:rFonts w:ascii="TH NiramitIT๙" w:hAnsi="TH NiramitIT๙" w:cs="TH NiramitIT๙" w:hint="cs"/>
                <w:b/>
                <w:bCs/>
                <w:cs/>
              </w:rPr>
              <w:t xml:space="preserve"> </w:t>
            </w:r>
            <w:r w:rsidRPr="00AA0469">
              <w:rPr>
                <w:rFonts w:ascii="TH NiramitIT๙" w:hAnsi="TH NiramitIT๙" w:cs="TH NiramitIT๙"/>
                <w:b/>
                <w:bCs/>
                <w:cs/>
              </w:rPr>
              <w:t>การพัฒนาด้านเศรษฐกิจ</w:t>
            </w:r>
          </w:p>
          <w:p w:rsidR="00FF5510" w:rsidRPr="00843FD1" w:rsidRDefault="00FF5510" w:rsidP="00AC3144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แนวทางการพัฒนาที่ ๑ การพัฒนาและส่งเสริมอาชีพให้แก่ประชาชน  </w:t>
            </w:r>
          </w:p>
        </w:tc>
      </w:tr>
      <w:tr w:rsidR="00FF5510" w:rsidTr="00AC314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10" w:rsidRDefault="00FF5510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510" w:rsidRDefault="00FF5510" w:rsidP="00AC3144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โครงการฝึกอบรมและ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ทัศน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 xml:space="preserve">ศึกษาดูงาน “พลังชุมชนกระตุ้นเศรษฐกิจ นครศรีธรรมราช ปี 2558” 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10" w:rsidRDefault="00FF5510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15,050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10" w:rsidRDefault="00FF5510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15,050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10" w:rsidRDefault="00FF5510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0</w:t>
            </w:r>
          </w:p>
        </w:tc>
      </w:tr>
      <w:tr w:rsidR="00FF5510" w:rsidTr="00AC3144">
        <w:tc>
          <w:tcPr>
            <w:tcW w:w="4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10" w:rsidRDefault="00FF5510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 w:rsidRPr="00434526">
              <w:rPr>
                <w:rFonts w:ascii="TH NiramitIT๙" w:hAnsi="TH NiramitIT๙" w:cs="TH NiramitIT๙" w:hint="cs"/>
                <w:b/>
                <w:bCs/>
                <w:cs/>
              </w:rPr>
              <w:t xml:space="preserve">รวม </w:t>
            </w:r>
            <w:r>
              <w:rPr>
                <w:rFonts w:ascii="TH NiramitIT๙" w:hAnsi="TH NiramitIT๙" w:cs="TH NiramitIT๙" w:hint="cs"/>
                <w:b/>
                <w:bCs/>
                <w:cs/>
              </w:rPr>
              <w:t>3</w:t>
            </w:r>
            <w:r w:rsidRPr="00434526">
              <w:rPr>
                <w:rFonts w:ascii="TH NiramitIT๙" w:hAnsi="TH NiramitIT๙" w:cs="TH NiramitIT๙" w:hint="cs"/>
                <w:b/>
                <w:bCs/>
                <w:cs/>
              </w:rPr>
              <w:t xml:space="preserve"> โครงการ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10" w:rsidRDefault="00FF5510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1,249,050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10" w:rsidRDefault="00FF5510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999,325.39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10" w:rsidRDefault="00FF5510" w:rsidP="00AC314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249,724.61</w:t>
            </w:r>
          </w:p>
        </w:tc>
      </w:tr>
    </w:tbl>
    <w:p w:rsidR="00F3119B" w:rsidRDefault="00F3119B" w:rsidP="007E3BAD">
      <w:pPr>
        <w:pStyle w:val="2"/>
        <w:tabs>
          <w:tab w:val="left" w:pos="720"/>
        </w:tabs>
        <w:ind w:left="851" w:hanging="851"/>
        <w:jc w:val="center"/>
        <w:rPr>
          <w:rFonts w:ascii="TH NiramitIT๙" w:hAnsi="TH NiramitIT๙" w:cs="TH NiramitIT๙"/>
          <w:b/>
          <w:bCs/>
        </w:rPr>
      </w:pPr>
    </w:p>
    <w:p w:rsidR="000D50DF" w:rsidRDefault="000D50DF" w:rsidP="00ED699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D6996" w:rsidRDefault="00B879DF" w:rsidP="00ED699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69E4BB7C" wp14:editId="06F9641C">
            <wp:extent cx="2458720" cy="2441575"/>
            <wp:effectExtent l="0" t="0" r="0" b="0"/>
            <wp:docPr id="1" name="รูปภาพ 1" descr="logo อบต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อบต40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720" cy="244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6996" w:rsidRDefault="00ED6996" w:rsidP="00ED699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D50DF" w:rsidRDefault="00ED6996" w:rsidP="00ED6996">
      <w:pPr>
        <w:jc w:val="center"/>
        <w:rPr>
          <w:rFonts w:ascii="TH Chakra Petch" w:hAnsi="TH Chakra Petch" w:cs="TH Chakra Petch"/>
          <w:b/>
          <w:bCs/>
          <w:sz w:val="72"/>
          <w:szCs w:val="72"/>
        </w:rPr>
      </w:pPr>
      <w:r w:rsidRPr="000D50DF">
        <w:rPr>
          <w:rFonts w:ascii="TH Chakra Petch" w:hAnsi="TH Chakra Petch" w:cs="TH Chakra Petch"/>
          <w:b/>
          <w:bCs/>
          <w:sz w:val="72"/>
          <w:szCs w:val="72"/>
          <w:cs/>
        </w:rPr>
        <w:t>ประกาศรายงานแสดงผลการปฏิบัติงาน</w:t>
      </w:r>
    </w:p>
    <w:p w:rsidR="00ED6996" w:rsidRPr="000D50DF" w:rsidRDefault="00ED6996" w:rsidP="00ED6996">
      <w:pPr>
        <w:jc w:val="center"/>
        <w:rPr>
          <w:rFonts w:ascii="TH Chakra Petch" w:hAnsi="TH Chakra Petch" w:cs="TH Chakra Petch"/>
          <w:b/>
          <w:bCs/>
          <w:sz w:val="72"/>
          <w:szCs w:val="72"/>
        </w:rPr>
      </w:pPr>
      <w:r w:rsidRPr="000D50DF">
        <w:rPr>
          <w:rFonts w:ascii="TH Chakra Petch" w:hAnsi="TH Chakra Petch" w:cs="TH Chakra Petch"/>
          <w:b/>
          <w:bCs/>
          <w:sz w:val="72"/>
          <w:szCs w:val="72"/>
          <w:cs/>
        </w:rPr>
        <w:t>ตามนโยบายที่ได้แถลงไว้ต่อ</w:t>
      </w:r>
    </w:p>
    <w:p w:rsidR="000D50DF" w:rsidRDefault="00ED6996" w:rsidP="00ED6996">
      <w:pPr>
        <w:jc w:val="center"/>
        <w:rPr>
          <w:rFonts w:ascii="TH Chakra Petch" w:hAnsi="TH Chakra Petch" w:cs="TH Chakra Petch"/>
          <w:b/>
          <w:bCs/>
          <w:sz w:val="72"/>
          <w:szCs w:val="72"/>
        </w:rPr>
      </w:pPr>
      <w:r w:rsidRPr="000D50DF">
        <w:rPr>
          <w:rFonts w:ascii="TH Chakra Petch" w:hAnsi="TH Chakra Petch" w:cs="TH Chakra Petch"/>
          <w:b/>
          <w:bCs/>
          <w:sz w:val="72"/>
          <w:szCs w:val="72"/>
          <w:cs/>
        </w:rPr>
        <w:t xml:space="preserve">สภาองค์การบริหารส่วนตำบลท่าซอม  </w:t>
      </w:r>
    </w:p>
    <w:p w:rsidR="000D50DF" w:rsidRDefault="000D50DF" w:rsidP="00ED6996">
      <w:pPr>
        <w:jc w:val="center"/>
        <w:rPr>
          <w:rFonts w:ascii="TH Chakra Petch" w:hAnsi="TH Chakra Petch" w:cs="TH Chakra Petch"/>
          <w:b/>
          <w:bCs/>
          <w:sz w:val="72"/>
          <w:szCs w:val="72"/>
        </w:rPr>
      </w:pPr>
    </w:p>
    <w:p w:rsidR="000D50DF" w:rsidRDefault="000D50DF" w:rsidP="00ED6996">
      <w:pPr>
        <w:jc w:val="center"/>
        <w:rPr>
          <w:rFonts w:ascii="TH Chakra Petch" w:hAnsi="TH Chakra Petch" w:cs="TH Chakra Petch"/>
          <w:b/>
          <w:bCs/>
          <w:sz w:val="72"/>
          <w:szCs w:val="72"/>
        </w:rPr>
      </w:pPr>
    </w:p>
    <w:p w:rsidR="00ED6996" w:rsidRDefault="000D50DF" w:rsidP="00ED699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Chakra Petch" w:hAnsi="TH Chakra Petch" w:cs="TH Chakra Petch"/>
          <w:b/>
          <w:bCs/>
          <w:sz w:val="72"/>
          <w:szCs w:val="72"/>
          <w:cs/>
        </w:rPr>
        <w:t>ประจำปี</w:t>
      </w:r>
      <w:r>
        <w:rPr>
          <w:rFonts w:ascii="TH Chakra Petch" w:hAnsi="TH Chakra Petch" w:cs="TH Chakra Petch" w:hint="cs"/>
          <w:b/>
          <w:bCs/>
          <w:sz w:val="72"/>
          <w:szCs w:val="72"/>
          <w:cs/>
        </w:rPr>
        <w:t>งบประมาณ พ.ศ.</w:t>
      </w:r>
      <w:r w:rsidR="00ED6996" w:rsidRPr="000D50DF">
        <w:rPr>
          <w:rFonts w:ascii="TH Chakra Petch" w:hAnsi="TH Chakra Petch" w:cs="TH Chakra Petch"/>
          <w:b/>
          <w:bCs/>
          <w:sz w:val="72"/>
          <w:szCs w:val="72"/>
          <w:cs/>
        </w:rPr>
        <w:t>๒๕๕</w:t>
      </w:r>
      <w:r w:rsidR="00784115">
        <w:rPr>
          <w:rFonts w:ascii="TH Chakra Petch" w:hAnsi="TH Chakra Petch" w:cs="TH Chakra Petch" w:hint="cs"/>
          <w:b/>
          <w:bCs/>
          <w:sz w:val="72"/>
          <w:szCs w:val="72"/>
          <w:cs/>
        </w:rPr>
        <w:t>๘</w:t>
      </w:r>
      <w:r w:rsidR="00ED699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D6996" w:rsidRPr="004328EC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B879DF" w:rsidRDefault="00B879DF" w:rsidP="00ED699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D50DF" w:rsidRDefault="000D50DF" w:rsidP="00ED699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D50DF" w:rsidRDefault="000D50DF" w:rsidP="00ED699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D50DF" w:rsidRPr="004328EC" w:rsidRDefault="000D50DF" w:rsidP="00ED6996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592E7D" w:rsidRPr="00ED6996" w:rsidRDefault="00592E7D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0D50DF" w:rsidRPr="000D50DF" w:rsidRDefault="000D50DF" w:rsidP="000D50DF">
      <w:pPr>
        <w:jc w:val="center"/>
        <w:rPr>
          <w:rFonts w:ascii="TH Chakra Petch" w:hAnsi="TH Chakra Petch" w:cs="TH Chakra Petch"/>
          <w:b/>
          <w:bCs/>
          <w:sz w:val="52"/>
          <w:szCs w:val="52"/>
        </w:rPr>
      </w:pPr>
      <w:r w:rsidRPr="000D50DF">
        <w:rPr>
          <w:rFonts w:ascii="TH Chakra Petch" w:hAnsi="TH Chakra Petch" w:cs="TH Chakra Petch"/>
          <w:b/>
          <w:bCs/>
          <w:sz w:val="52"/>
          <w:szCs w:val="52"/>
          <w:cs/>
        </w:rPr>
        <w:t xml:space="preserve">องค์การบริหารส่วนตำบลท่าซอม  อำเภอหัวไทร  </w:t>
      </w:r>
    </w:p>
    <w:p w:rsidR="000B3D76" w:rsidRPr="000D50DF" w:rsidRDefault="000D50DF" w:rsidP="000D50DF">
      <w:pPr>
        <w:jc w:val="center"/>
        <w:rPr>
          <w:rFonts w:ascii="TH Chakra Petch" w:hAnsi="TH Chakra Petch" w:cs="TH Chakra Petch"/>
          <w:sz w:val="52"/>
          <w:szCs w:val="52"/>
        </w:rPr>
      </w:pPr>
      <w:r w:rsidRPr="000D50DF">
        <w:rPr>
          <w:rFonts w:ascii="TH Chakra Petch" w:hAnsi="TH Chakra Petch" w:cs="TH Chakra Petch"/>
          <w:b/>
          <w:bCs/>
          <w:sz w:val="52"/>
          <w:szCs w:val="52"/>
          <w:cs/>
        </w:rPr>
        <w:t>จังหวัดนครศรีธรรมราช โทร.๐๗๕ - ๗๖๖๐๙๙ ต่อ ๑๔</w:t>
      </w:r>
    </w:p>
    <w:sectPr w:rsidR="000B3D76" w:rsidRPr="000D50DF" w:rsidSect="00E8529A">
      <w:pgSz w:w="11907" w:h="16839" w:code="9"/>
      <w:pgMar w:top="1152" w:right="1152" w:bottom="1008" w:left="1728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TH Chakra Petch">
    <w:altName w:val="TH NiramitIT๙ "/>
    <w:charset w:val="00"/>
    <w:family w:val="auto"/>
    <w:pitch w:val="variable"/>
    <w:sig w:usb0="00000000" w:usb1="5000204A" w:usb2="00000000" w:usb3="00000000" w:csb0="00010183" w:csb1="00000000"/>
  </w:font>
  <w:font w:name="JS Wansika">
    <w:altName w:val="Angsana New"/>
    <w:charset w:val="00"/>
    <w:family w:val="auto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0.3pt;height:10.3pt;visibility:visible;mso-wrap-style:square" o:bullet="t">
        <v:imagedata r:id="rId1" o:title=""/>
      </v:shape>
    </w:pict>
  </w:numPicBullet>
  <w:numPicBullet w:numPicBulletId="1">
    <w:pict>
      <v:shape id="_x0000_i1035" type="#_x0000_t75" style="width:10.3pt;height:10.3pt;visibility:visible;mso-wrap-style:square" o:bullet="t">
        <v:imagedata r:id="rId2" o:title=""/>
      </v:shape>
    </w:pict>
  </w:numPicBullet>
  <w:numPicBullet w:numPicBulletId="2">
    <w:pict>
      <v:shape id="_x0000_i1036" type="#_x0000_t75" style="width:10.3pt;height:10.3pt;visibility:visible;mso-wrap-style:square" o:bullet="t">
        <v:imagedata r:id="rId3" o:title=""/>
      </v:shape>
    </w:pict>
  </w:numPicBullet>
  <w:numPicBullet w:numPicBulletId="3">
    <w:pict>
      <v:shape id="_x0000_i1037" type="#_x0000_t75" style="width:10.3pt;height:10.3pt;visibility:visible;mso-wrap-style:square" o:bullet="t">
        <v:imagedata r:id="rId4" o:title=""/>
      </v:shape>
    </w:pict>
  </w:numPicBullet>
  <w:abstractNum w:abstractNumId="0">
    <w:nsid w:val="012C171D"/>
    <w:multiLevelType w:val="hybridMultilevel"/>
    <w:tmpl w:val="D5360C98"/>
    <w:lvl w:ilvl="0" w:tplc="7E445F68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B080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428E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DF6FA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8AAE3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E0E0C2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13E01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0A8E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18A064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07057D6D"/>
    <w:multiLevelType w:val="hybridMultilevel"/>
    <w:tmpl w:val="38A4526E"/>
    <w:lvl w:ilvl="0" w:tplc="972612E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A7C9A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1964C7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D4C64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F3C8F2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A675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6263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FBEAC8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BDE9E7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0C4C6849"/>
    <w:multiLevelType w:val="hybridMultilevel"/>
    <w:tmpl w:val="0686BB2A"/>
    <w:lvl w:ilvl="0" w:tplc="E3D613D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05AC57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FB4737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4EE20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8F66D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5901D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6609F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02AA1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92E40F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0FEE564D"/>
    <w:multiLevelType w:val="hybridMultilevel"/>
    <w:tmpl w:val="A1B40220"/>
    <w:lvl w:ilvl="0" w:tplc="041A98E8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818073F"/>
    <w:multiLevelType w:val="hybridMultilevel"/>
    <w:tmpl w:val="4F643880"/>
    <w:lvl w:ilvl="0" w:tplc="CDCCA83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91EB34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D44077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C12BA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02446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ECC964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7286A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D06C0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CB689F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435600C9"/>
    <w:multiLevelType w:val="hybridMultilevel"/>
    <w:tmpl w:val="8DF8D68E"/>
    <w:lvl w:ilvl="0" w:tplc="BF665380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5C6D7D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20D3E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FBE70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62424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0839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D90DB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87ABCE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E8A8E6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55585D5C"/>
    <w:multiLevelType w:val="hybridMultilevel"/>
    <w:tmpl w:val="9B663824"/>
    <w:lvl w:ilvl="0" w:tplc="41387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5C4632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E869C1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E30AB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DC58F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4121F5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2F00F0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C900EC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814802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5DD80215"/>
    <w:multiLevelType w:val="hybridMultilevel"/>
    <w:tmpl w:val="268C0E00"/>
    <w:lvl w:ilvl="0" w:tplc="9158406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AF4559E"/>
    <w:multiLevelType w:val="hybridMultilevel"/>
    <w:tmpl w:val="7C900E68"/>
    <w:lvl w:ilvl="0" w:tplc="EE18CAFA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6B9E4EDB"/>
    <w:multiLevelType w:val="hybridMultilevel"/>
    <w:tmpl w:val="C4EE5E80"/>
    <w:lvl w:ilvl="0" w:tplc="E7400B8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33E4BE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584C1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A9E68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D68F0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F8A74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534EF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1ECA0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46CC1B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>
    <w:nsid w:val="77F12A3C"/>
    <w:multiLevelType w:val="hybridMultilevel"/>
    <w:tmpl w:val="022471CA"/>
    <w:lvl w:ilvl="0" w:tplc="CA14DDBE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DE006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246F3F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0864F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798D08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A1464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C24B0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068FC5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FA0F04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>
    <w:nsid w:val="7C5355E4"/>
    <w:multiLevelType w:val="hybridMultilevel"/>
    <w:tmpl w:val="E5D48E4C"/>
    <w:lvl w:ilvl="0" w:tplc="4B0C9294">
      <w:numFmt w:val="bullet"/>
      <w:lvlText w:val="-"/>
      <w:lvlJc w:val="left"/>
      <w:pPr>
        <w:ind w:left="303" w:hanging="360"/>
      </w:pPr>
      <w:rPr>
        <w:rFonts w:ascii="TH NiramitIT๙" w:eastAsia="Cordia New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abstractNum w:abstractNumId="12">
    <w:nsid w:val="7FC9095E"/>
    <w:multiLevelType w:val="hybridMultilevel"/>
    <w:tmpl w:val="221AB80E"/>
    <w:lvl w:ilvl="0" w:tplc="82E889B4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eastAsia="SimSun" w:hAnsi="Wingdings" w:cs="Angsana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2"/>
  </w:num>
  <w:num w:numId="3">
    <w:abstractNumId w:val="8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4"/>
  </w:num>
  <w:num w:numId="7">
    <w:abstractNumId w:val="6"/>
  </w:num>
  <w:num w:numId="8">
    <w:abstractNumId w:val="0"/>
  </w:num>
  <w:num w:numId="9">
    <w:abstractNumId w:val="1"/>
  </w:num>
  <w:num w:numId="10">
    <w:abstractNumId w:val="9"/>
  </w:num>
  <w:num w:numId="11">
    <w:abstractNumId w:val="10"/>
  </w:num>
  <w:num w:numId="12">
    <w:abstractNumId w:val="5"/>
  </w:num>
  <w:num w:numId="13">
    <w:abstractNumId w:val="3"/>
  </w:num>
  <w:num w:numId="14">
    <w:abstractNumId w:val="7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BAD"/>
    <w:rsid w:val="000011A0"/>
    <w:rsid w:val="00002A50"/>
    <w:rsid w:val="00003AF4"/>
    <w:rsid w:val="00004681"/>
    <w:rsid w:val="000059BD"/>
    <w:rsid w:val="00016110"/>
    <w:rsid w:val="00031667"/>
    <w:rsid w:val="00046EC6"/>
    <w:rsid w:val="000B3D76"/>
    <w:rsid w:val="000B4E29"/>
    <w:rsid w:val="000C02E5"/>
    <w:rsid w:val="000D50DF"/>
    <w:rsid w:val="000D5469"/>
    <w:rsid w:val="000E3245"/>
    <w:rsid w:val="000F6FC2"/>
    <w:rsid w:val="001136EB"/>
    <w:rsid w:val="00141B74"/>
    <w:rsid w:val="00142CAC"/>
    <w:rsid w:val="00160510"/>
    <w:rsid w:val="001822A6"/>
    <w:rsid w:val="0019634B"/>
    <w:rsid w:val="00197B4A"/>
    <w:rsid w:val="001B0E52"/>
    <w:rsid w:val="001E2103"/>
    <w:rsid w:val="001E267C"/>
    <w:rsid w:val="00202527"/>
    <w:rsid w:val="00211E52"/>
    <w:rsid w:val="00232CB8"/>
    <w:rsid w:val="0023364A"/>
    <w:rsid w:val="00241236"/>
    <w:rsid w:val="00256565"/>
    <w:rsid w:val="00263BD3"/>
    <w:rsid w:val="00266F52"/>
    <w:rsid w:val="00271B5E"/>
    <w:rsid w:val="002B1FF5"/>
    <w:rsid w:val="002B1FF6"/>
    <w:rsid w:val="002D125F"/>
    <w:rsid w:val="002D4361"/>
    <w:rsid w:val="002E026F"/>
    <w:rsid w:val="002E07C7"/>
    <w:rsid w:val="002F0BEE"/>
    <w:rsid w:val="002F72ED"/>
    <w:rsid w:val="00300252"/>
    <w:rsid w:val="00302490"/>
    <w:rsid w:val="003346CF"/>
    <w:rsid w:val="003642C0"/>
    <w:rsid w:val="00375464"/>
    <w:rsid w:val="003F65B6"/>
    <w:rsid w:val="00434526"/>
    <w:rsid w:val="004553C1"/>
    <w:rsid w:val="00455848"/>
    <w:rsid w:val="0047338E"/>
    <w:rsid w:val="00490DEE"/>
    <w:rsid w:val="004C1E7F"/>
    <w:rsid w:val="004D1FC9"/>
    <w:rsid w:val="004E3919"/>
    <w:rsid w:val="0050503E"/>
    <w:rsid w:val="0054024D"/>
    <w:rsid w:val="005637F2"/>
    <w:rsid w:val="0057624E"/>
    <w:rsid w:val="00592E7D"/>
    <w:rsid w:val="005A0760"/>
    <w:rsid w:val="006105D7"/>
    <w:rsid w:val="00615124"/>
    <w:rsid w:val="00616C4D"/>
    <w:rsid w:val="006201F2"/>
    <w:rsid w:val="00634393"/>
    <w:rsid w:val="006D474E"/>
    <w:rsid w:val="006E339C"/>
    <w:rsid w:val="006F0B3F"/>
    <w:rsid w:val="0071351A"/>
    <w:rsid w:val="00714367"/>
    <w:rsid w:val="00732F95"/>
    <w:rsid w:val="007333B0"/>
    <w:rsid w:val="00764EB4"/>
    <w:rsid w:val="007651EE"/>
    <w:rsid w:val="00780D9F"/>
    <w:rsid w:val="00784115"/>
    <w:rsid w:val="007D0450"/>
    <w:rsid w:val="007D1DC1"/>
    <w:rsid w:val="007E3BAD"/>
    <w:rsid w:val="007E43B0"/>
    <w:rsid w:val="007F0E4E"/>
    <w:rsid w:val="007F2E9C"/>
    <w:rsid w:val="007F346E"/>
    <w:rsid w:val="0081152C"/>
    <w:rsid w:val="00812996"/>
    <w:rsid w:val="00814AE1"/>
    <w:rsid w:val="00817B9F"/>
    <w:rsid w:val="00822C1E"/>
    <w:rsid w:val="008406A9"/>
    <w:rsid w:val="00841FAB"/>
    <w:rsid w:val="00843A1F"/>
    <w:rsid w:val="00843FD1"/>
    <w:rsid w:val="00873675"/>
    <w:rsid w:val="00891D39"/>
    <w:rsid w:val="008B398E"/>
    <w:rsid w:val="008C6424"/>
    <w:rsid w:val="008C79BC"/>
    <w:rsid w:val="008E07D6"/>
    <w:rsid w:val="008E3F47"/>
    <w:rsid w:val="008F72E8"/>
    <w:rsid w:val="009243FC"/>
    <w:rsid w:val="009437D0"/>
    <w:rsid w:val="0095324A"/>
    <w:rsid w:val="00953878"/>
    <w:rsid w:val="00970D61"/>
    <w:rsid w:val="009819BC"/>
    <w:rsid w:val="009863FA"/>
    <w:rsid w:val="009C2DE2"/>
    <w:rsid w:val="009C486E"/>
    <w:rsid w:val="009D0A1D"/>
    <w:rsid w:val="009D4E1D"/>
    <w:rsid w:val="009F1BFC"/>
    <w:rsid w:val="009F3963"/>
    <w:rsid w:val="009F6384"/>
    <w:rsid w:val="00A05306"/>
    <w:rsid w:val="00A159CA"/>
    <w:rsid w:val="00A4128B"/>
    <w:rsid w:val="00A43FE6"/>
    <w:rsid w:val="00A7251D"/>
    <w:rsid w:val="00AC20D3"/>
    <w:rsid w:val="00AD2C72"/>
    <w:rsid w:val="00B032E1"/>
    <w:rsid w:val="00B341DE"/>
    <w:rsid w:val="00B365B2"/>
    <w:rsid w:val="00B42A10"/>
    <w:rsid w:val="00B547F7"/>
    <w:rsid w:val="00B62582"/>
    <w:rsid w:val="00B879DF"/>
    <w:rsid w:val="00BB2E73"/>
    <w:rsid w:val="00BB5110"/>
    <w:rsid w:val="00BD5559"/>
    <w:rsid w:val="00BE5239"/>
    <w:rsid w:val="00BF12F4"/>
    <w:rsid w:val="00BF416B"/>
    <w:rsid w:val="00C31E15"/>
    <w:rsid w:val="00C758A3"/>
    <w:rsid w:val="00CB12FA"/>
    <w:rsid w:val="00CD5E31"/>
    <w:rsid w:val="00D041E7"/>
    <w:rsid w:val="00D53DC3"/>
    <w:rsid w:val="00D66A03"/>
    <w:rsid w:val="00D72705"/>
    <w:rsid w:val="00D76402"/>
    <w:rsid w:val="00D92638"/>
    <w:rsid w:val="00DD331F"/>
    <w:rsid w:val="00DE5992"/>
    <w:rsid w:val="00DF402D"/>
    <w:rsid w:val="00E15C81"/>
    <w:rsid w:val="00E1605B"/>
    <w:rsid w:val="00E21C57"/>
    <w:rsid w:val="00E26D42"/>
    <w:rsid w:val="00E27ECD"/>
    <w:rsid w:val="00E50CF4"/>
    <w:rsid w:val="00E65332"/>
    <w:rsid w:val="00E83B2D"/>
    <w:rsid w:val="00E8529A"/>
    <w:rsid w:val="00ED5EC6"/>
    <w:rsid w:val="00ED6996"/>
    <w:rsid w:val="00EE1A06"/>
    <w:rsid w:val="00F3119B"/>
    <w:rsid w:val="00F55F87"/>
    <w:rsid w:val="00F873D7"/>
    <w:rsid w:val="00F92012"/>
    <w:rsid w:val="00FA13BE"/>
    <w:rsid w:val="00FA6AAA"/>
    <w:rsid w:val="00FC5949"/>
    <w:rsid w:val="00FC683B"/>
    <w:rsid w:val="00FD6A55"/>
    <w:rsid w:val="00FE1A08"/>
    <w:rsid w:val="00FF5510"/>
    <w:rsid w:val="00FF5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BAD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7E3BAD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customStyle="1" w:styleId="a4">
    <w:name w:val="หัวกระดาษ อักขระ"/>
    <w:basedOn w:val="a0"/>
    <w:link w:val="a3"/>
    <w:semiHidden/>
    <w:rsid w:val="007E3BAD"/>
    <w:rPr>
      <w:rFonts w:ascii="Cordia New" w:eastAsia="Cordia New" w:hAnsi="Cordia New" w:cs="Cordia New"/>
      <w:sz w:val="28"/>
      <w:szCs w:val="32"/>
    </w:rPr>
  </w:style>
  <w:style w:type="paragraph" w:styleId="a5">
    <w:name w:val="footer"/>
    <w:basedOn w:val="a"/>
    <w:link w:val="a6"/>
    <w:semiHidden/>
    <w:unhideWhenUsed/>
    <w:rsid w:val="007E3BAD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customStyle="1" w:styleId="a6">
    <w:name w:val="ท้ายกระดาษ อักขระ"/>
    <w:basedOn w:val="a0"/>
    <w:link w:val="a5"/>
    <w:semiHidden/>
    <w:rsid w:val="007E3BAD"/>
    <w:rPr>
      <w:rFonts w:ascii="Cordia New" w:eastAsia="Cordia New" w:hAnsi="Cordia New" w:cs="Cordia New"/>
      <w:sz w:val="28"/>
      <w:szCs w:val="32"/>
    </w:rPr>
  </w:style>
  <w:style w:type="paragraph" w:styleId="a7">
    <w:name w:val="Title"/>
    <w:basedOn w:val="a"/>
    <w:link w:val="a8"/>
    <w:qFormat/>
    <w:rsid w:val="007E3BAD"/>
    <w:pPr>
      <w:jc w:val="center"/>
    </w:pPr>
    <w:rPr>
      <w:b/>
      <w:bCs/>
      <w:sz w:val="56"/>
      <w:szCs w:val="56"/>
      <w:lang w:eastAsia="zh-CN"/>
    </w:rPr>
  </w:style>
  <w:style w:type="character" w:customStyle="1" w:styleId="a8">
    <w:name w:val="ชื่อเรื่อง อักขระ"/>
    <w:basedOn w:val="a0"/>
    <w:link w:val="a7"/>
    <w:rsid w:val="007E3BAD"/>
    <w:rPr>
      <w:rFonts w:ascii="Cordia New" w:eastAsia="Cordia New" w:hAnsi="Cordia New" w:cs="Angsana New"/>
      <w:b/>
      <w:bCs/>
      <w:sz w:val="56"/>
      <w:szCs w:val="56"/>
      <w:lang w:eastAsia="zh-CN"/>
    </w:rPr>
  </w:style>
  <w:style w:type="paragraph" w:styleId="a9">
    <w:name w:val="Body Text"/>
    <w:basedOn w:val="a"/>
    <w:link w:val="aa"/>
    <w:unhideWhenUsed/>
    <w:rsid w:val="007E3BAD"/>
    <w:pPr>
      <w:spacing w:after="120"/>
    </w:pPr>
    <w:rPr>
      <w:szCs w:val="35"/>
    </w:rPr>
  </w:style>
  <w:style w:type="character" w:customStyle="1" w:styleId="aa">
    <w:name w:val="เนื้อความ อักขระ"/>
    <w:basedOn w:val="a0"/>
    <w:link w:val="a9"/>
    <w:rsid w:val="007E3BAD"/>
    <w:rPr>
      <w:rFonts w:ascii="Cordia New" w:eastAsia="Cordia New" w:hAnsi="Cordia New" w:cs="Angsana New"/>
      <w:sz w:val="28"/>
      <w:szCs w:val="35"/>
    </w:rPr>
  </w:style>
  <w:style w:type="paragraph" w:styleId="ab">
    <w:name w:val="Body Text Indent"/>
    <w:basedOn w:val="a"/>
    <w:link w:val="ac"/>
    <w:semiHidden/>
    <w:unhideWhenUsed/>
    <w:rsid w:val="007E3BAD"/>
    <w:pPr>
      <w:ind w:firstLine="1440"/>
      <w:jc w:val="thaiDistribute"/>
    </w:pPr>
    <w:rPr>
      <w:sz w:val="32"/>
      <w:szCs w:val="32"/>
    </w:rPr>
  </w:style>
  <w:style w:type="character" w:customStyle="1" w:styleId="ac">
    <w:name w:val="การเยื้องเนื้อความ อักขระ"/>
    <w:basedOn w:val="a0"/>
    <w:link w:val="ab"/>
    <w:semiHidden/>
    <w:rsid w:val="007E3BAD"/>
    <w:rPr>
      <w:rFonts w:ascii="Cordia New" w:eastAsia="Cordia New" w:hAnsi="Cordia New" w:cs="Angsana New"/>
      <w:sz w:val="32"/>
      <w:szCs w:val="32"/>
    </w:rPr>
  </w:style>
  <w:style w:type="paragraph" w:styleId="2">
    <w:name w:val="Body Text 2"/>
    <w:basedOn w:val="a"/>
    <w:link w:val="20"/>
    <w:unhideWhenUsed/>
    <w:rsid w:val="007E3BAD"/>
    <w:pPr>
      <w:tabs>
        <w:tab w:val="left" w:pos="1800"/>
      </w:tabs>
    </w:pPr>
    <w:rPr>
      <w:rFonts w:ascii="Angsana New" w:hAnsi="Angsana New"/>
      <w:sz w:val="32"/>
      <w:szCs w:val="32"/>
      <w:lang w:eastAsia="zh-CN"/>
    </w:rPr>
  </w:style>
  <w:style w:type="character" w:customStyle="1" w:styleId="20">
    <w:name w:val="เนื้อความ 2 อักขระ"/>
    <w:basedOn w:val="a0"/>
    <w:link w:val="2"/>
    <w:rsid w:val="007E3BAD"/>
    <w:rPr>
      <w:rFonts w:ascii="Angsana New" w:eastAsia="Cordia New" w:hAnsi="Angsana New" w:cs="Angsana New"/>
      <w:sz w:val="32"/>
      <w:szCs w:val="32"/>
      <w:lang w:eastAsia="zh-CN"/>
    </w:rPr>
  </w:style>
  <w:style w:type="paragraph" w:styleId="21">
    <w:name w:val="Body Text Indent 2"/>
    <w:basedOn w:val="a"/>
    <w:link w:val="22"/>
    <w:semiHidden/>
    <w:unhideWhenUsed/>
    <w:rsid w:val="007E3BAD"/>
    <w:pPr>
      <w:ind w:firstLine="1440"/>
    </w:pPr>
    <w:rPr>
      <w:sz w:val="32"/>
      <w:szCs w:val="32"/>
    </w:rPr>
  </w:style>
  <w:style w:type="character" w:customStyle="1" w:styleId="22">
    <w:name w:val="การเยื้องเนื้อความ 2 อักขระ"/>
    <w:basedOn w:val="a0"/>
    <w:link w:val="21"/>
    <w:semiHidden/>
    <w:rsid w:val="007E3BAD"/>
    <w:rPr>
      <w:rFonts w:ascii="Cordia New" w:eastAsia="Cordia New" w:hAnsi="Cordia New" w:cs="Angsana New"/>
      <w:sz w:val="32"/>
      <w:szCs w:val="32"/>
    </w:rPr>
  </w:style>
  <w:style w:type="paragraph" w:styleId="ad">
    <w:name w:val="Balloon Text"/>
    <w:basedOn w:val="a"/>
    <w:link w:val="ae"/>
    <w:semiHidden/>
    <w:unhideWhenUsed/>
    <w:rsid w:val="007E3BAD"/>
    <w:rPr>
      <w:rFonts w:ascii="Segoe UI" w:hAnsi="Segoe UI"/>
      <w:sz w:val="18"/>
      <w:szCs w:val="22"/>
    </w:rPr>
  </w:style>
  <w:style w:type="character" w:customStyle="1" w:styleId="ae">
    <w:name w:val="ข้อความบอลลูน อักขระ"/>
    <w:basedOn w:val="a0"/>
    <w:link w:val="ad"/>
    <w:semiHidden/>
    <w:rsid w:val="007E3BAD"/>
    <w:rPr>
      <w:rFonts w:ascii="Segoe UI" w:eastAsia="Cordia New" w:hAnsi="Segoe UI" w:cs="Angsana New"/>
      <w:sz w:val="18"/>
      <w:szCs w:val="22"/>
    </w:rPr>
  </w:style>
  <w:style w:type="table" w:styleId="af">
    <w:name w:val="Table Grid"/>
    <w:basedOn w:val="a1"/>
    <w:rsid w:val="007E3BAD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34"/>
    <w:qFormat/>
    <w:rsid w:val="00302490"/>
    <w:pPr>
      <w:ind w:left="720"/>
      <w:contextualSpacing/>
    </w:pPr>
    <w:rPr>
      <w:szCs w:val="3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BAD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7E3BAD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customStyle="1" w:styleId="a4">
    <w:name w:val="หัวกระดาษ อักขระ"/>
    <w:basedOn w:val="a0"/>
    <w:link w:val="a3"/>
    <w:semiHidden/>
    <w:rsid w:val="007E3BAD"/>
    <w:rPr>
      <w:rFonts w:ascii="Cordia New" w:eastAsia="Cordia New" w:hAnsi="Cordia New" w:cs="Cordia New"/>
      <w:sz w:val="28"/>
      <w:szCs w:val="32"/>
    </w:rPr>
  </w:style>
  <w:style w:type="paragraph" w:styleId="a5">
    <w:name w:val="footer"/>
    <w:basedOn w:val="a"/>
    <w:link w:val="a6"/>
    <w:semiHidden/>
    <w:unhideWhenUsed/>
    <w:rsid w:val="007E3BAD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customStyle="1" w:styleId="a6">
    <w:name w:val="ท้ายกระดาษ อักขระ"/>
    <w:basedOn w:val="a0"/>
    <w:link w:val="a5"/>
    <w:semiHidden/>
    <w:rsid w:val="007E3BAD"/>
    <w:rPr>
      <w:rFonts w:ascii="Cordia New" w:eastAsia="Cordia New" w:hAnsi="Cordia New" w:cs="Cordia New"/>
      <w:sz w:val="28"/>
      <w:szCs w:val="32"/>
    </w:rPr>
  </w:style>
  <w:style w:type="paragraph" w:styleId="a7">
    <w:name w:val="Title"/>
    <w:basedOn w:val="a"/>
    <w:link w:val="a8"/>
    <w:qFormat/>
    <w:rsid w:val="007E3BAD"/>
    <w:pPr>
      <w:jc w:val="center"/>
    </w:pPr>
    <w:rPr>
      <w:b/>
      <w:bCs/>
      <w:sz w:val="56"/>
      <w:szCs w:val="56"/>
      <w:lang w:eastAsia="zh-CN"/>
    </w:rPr>
  </w:style>
  <w:style w:type="character" w:customStyle="1" w:styleId="a8">
    <w:name w:val="ชื่อเรื่อง อักขระ"/>
    <w:basedOn w:val="a0"/>
    <w:link w:val="a7"/>
    <w:rsid w:val="007E3BAD"/>
    <w:rPr>
      <w:rFonts w:ascii="Cordia New" w:eastAsia="Cordia New" w:hAnsi="Cordia New" w:cs="Angsana New"/>
      <w:b/>
      <w:bCs/>
      <w:sz w:val="56"/>
      <w:szCs w:val="56"/>
      <w:lang w:eastAsia="zh-CN"/>
    </w:rPr>
  </w:style>
  <w:style w:type="paragraph" w:styleId="a9">
    <w:name w:val="Body Text"/>
    <w:basedOn w:val="a"/>
    <w:link w:val="aa"/>
    <w:unhideWhenUsed/>
    <w:rsid w:val="007E3BAD"/>
    <w:pPr>
      <w:spacing w:after="120"/>
    </w:pPr>
    <w:rPr>
      <w:szCs w:val="35"/>
    </w:rPr>
  </w:style>
  <w:style w:type="character" w:customStyle="1" w:styleId="aa">
    <w:name w:val="เนื้อความ อักขระ"/>
    <w:basedOn w:val="a0"/>
    <w:link w:val="a9"/>
    <w:rsid w:val="007E3BAD"/>
    <w:rPr>
      <w:rFonts w:ascii="Cordia New" w:eastAsia="Cordia New" w:hAnsi="Cordia New" w:cs="Angsana New"/>
      <w:sz w:val="28"/>
      <w:szCs w:val="35"/>
    </w:rPr>
  </w:style>
  <w:style w:type="paragraph" w:styleId="ab">
    <w:name w:val="Body Text Indent"/>
    <w:basedOn w:val="a"/>
    <w:link w:val="ac"/>
    <w:semiHidden/>
    <w:unhideWhenUsed/>
    <w:rsid w:val="007E3BAD"/>
    <w:pPr>
      <w:ind w:firstLine="1440"/>
      <w:jc w:val="thaiDistribute"/>
    </w:pPr>
    <w:rPr>
      <w:sz w:val="32"/>
      <w:szCs w:val="32"/>
    </w:rPr>
  </w:style>
  <w:style w:type="character" w:customStyle="1" w:styleId="ac">
    <w:name w:val="การเยื้องเนื้อความ อักขระ"/>
    <w:basedOn w:val="a0"/>
    <w:link w:val="ab"/>
    <w:semiHidden/>
    <w:rsid w:val="007E3BAD"/>
    <w:rPr>
      <w:rFonts w:ascii="Cordia New" w:eastAsia="Cordia New" w:hAnsi="Cordia New" w:cs="Angsana New"/>
      <w:sz w:val="32"/>
      <w:szCs w:val="32"/>
    </w:rPr>
  </w:style>
  <w:style w:type="paragraph" w:styleId="2">
    <w:name w:val="Body Text 2"/>
    <w:basedOn w:val="a"/>
    <w:link w:val="20"/>
    <w:unhideWhenUsed/>
    <w:rsid w:val="007E3BAD"/>
    <w:pPr>
      <w:tabs>
        <w:tab w:val="left" w:pos="1800"/>
      </w:tabs>
    </w:pPr>
    <w:rPr>
      <w:rFonts w:ascii="Angsana New" w:hAnsi="Angsana New"/>
      <w:sz w:val="32"/>
      <w:szCs w:val="32"/>
      <w:lang w:eastAsia="zh-CN"/>
    </w:rPr>
  </w:style>
  <w:style w:type="character" w:customStyle="1" w:styleId="20">
    <w:name w:val="เนื้อความ 2 อักขระ"/>
    <w:basedOn w:val="a0"/>
    <w:link w:val="2"/>
    <w:rsid w:val="007E3BAD"/>
    <w:rPr>
      <w:rFonts w:ascii="Angsana New" w:eastAsia="Cordia New" w:hAnsi="Angsana New" w:cs="Angsana New"/>
      <w:sz w:val="32"/>
      <w:szCs w:val="32"/>
      <w:lang w:eastAsia="zh-CN"/>
    </w:rPr>
  </w:style>
  <w:style w:type="paragraph" w:styleId="21">
    <w:name w:val="Body Text Indent 2"/>
    <w:basedOn w:val="a"/>
    <w:link w:val="22"/>
    <w:semiHidden/>
    <w:unhideWhenUsed/>
    <w:rsid w:val="007E3BAD"/>
    <w:pPr>
      <w:ind w:firstLine="1440"/>
    </w:pPr>
    <w:rPr>
      <w:sz w:val="32"/>
      <w:szCs w:val="32"/>
    </w:rPr>
  </w:style>
  <w:style w:type="character" w:customStyle="1" w:styleId="22">
    <w:name w:val="การเยื้องเนื้อความ 2 อักขระ"/>
    <w:basedOn w:val="a0"/>
    <w:link w:val="21"/>
    <w:semiHidden/>
    <w:rsid w:val="007E3BAD"/>
    <w:rPr>
      <w:rFonts w:ascii="Cordia New" w:eastAsia="Cordia New" w:hAnsi="Cordia New" w:cs="Angsana New"/>
      <w:sz w:val="32"/>
      <w:szCs w:val="32"/>
    </w:rPr>
  </w:style>
  <w:style w:type="paragraph" w:styleId="ad">
    <w:name w:val="Balloon Text"/>
    <w:basedOn w:val="a"/>
    <w:link w:val="ae"/>
    <w:semiHidden/>
    <w:unhideWhenUsed/>
    <w:rsid w:val="007E3BAD"/>
    <w:rPr>
      <w:rFonts w:ascii="Segoe UI" w:hAnsi="Segoe UI"/>
      <w:sz w:val="18"/>
      <w:szCs w:val="22"/>
    </w:rPr>
  </w:style>
  <w:style w:type="character" w:customStyle="1" w:styleId="ae">
    <w:name w:val="ข้อความบอลลูน อักขระ"/>
    <w:basedOn w:val="a0"/>
    <w:link w:val="ad"/>
    <w:semiHidden/>
    <w:rsid w:val="007E3BAD"/>
    <w:rPr>
      <w:rFonts w:ascii="Segoe UI" w:eastAsia="Cordia New" w:hAnsi="Segoe UI" w:cs="Angsana New"/>
      <w:sz w:val="18"/>
      <w:szCs w:val="22"/>
    </w:rPr>
  </w:style>
  <w:style w:type="table" w:styleId="af">
    <w:name w:val="Table Grid"/>
    <w:basedOn w:val="a1"/>
    <w:rsid w:val="007E3BAD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34"/>
    <w:qFormat/>
    <w:rsid w:val="00302490"/>
    <w:pPr>
      <w:ind w:left="720"/>
      <w:contextualSpacing/>
    </w:pPr>
    <w:rPr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589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DAEA59-93A6-415D-A6DE-B287CF215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1427</TotalTime>
  <Pages>14</Pages>
  <Words>2388</Words>
  <Characters>13618</Characters>
  <Application>Microsoft Office Word</Application>
  <DocSecurity>0</DocSecurity>
  <Lines>113</Lines>
  <Paragraphs>31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147</cp:revision>
  <cp:lastPrinted>2016-01-22T07:16:00Z</cp:lastPrinted>
  <dcterms:created xsi:type="dcterms:W3CDTF">2014-10-17T03:26:00Z</dcterms:created>
  <dcterms:modified xsi:type="dcterms:W3CDTF">2016-01-28T06:23:00Z</dcterms:modified>
</cp:coreProperties>
</file>